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jc w:val="center"/>
        <w:tblLook w:val="0000" w:firstRow="0" w:lastRow="0" w:firstColumn="0" w:lastColumn="0" w:noHBand="0" w:noVBand="0"/>
      </w:tblPr>
      <w:tblGrid>
        <w:gridCol w:w="5671"/>
        <w:gridCol w:w="4819"/>
        <w:gridCol w:w="4820"/>
      </w:tblGrid>
      <w:tr w:rsidR="00FD6199" w:rsidTr="00D1534F">
        <w:trPr>
          <w:cantSplit/>
          <w:trHeight w:val="1134"/>
          <w:jc w:val="center"/>
        </w:trPr>
        <w:tc>
          <w:tcPr>
            <w:tcW w:w="5671" w:type="dxa"/>
          </w:tcPr>
          <w:p w:rsidR="00FD6199" w:rsidRPr="00FD6199" w:rsidRDefault="00FD6199" w:rsidP="00D1534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:rsidR="00FD6199" w:rsidRPr="00FD6199" w:rsidRDefault="00FD6199" w:rsidP="00D1534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0" w:type="dxa"/>
          </w:tcPr>
          <w:p w:rsidR="00FD6199" w:rsidRPr="00FD6199" w:rsidRDefault="00FD6199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FD6199" w:rsidRPr="00FD6199" w:rsidRDefault="00FD6199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Управляющий ОСФР</w:t>
            </w:r>
          </w:p>
          <w:p w:rsidR="00FD6199" w:rsidRPr="00FD6199" w:rsidRDefault="00FD6199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по Республике Саха (Якутия)</w:t>
            </w:r>
          </w:p>
          <w:p w:rsidR="00FD6199" w:rsidRPr="00FD6199" w:rsidRDefault="00FD6199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_____________________/</w:t>
            </w:r>
            <w:r w:rsidR="00C600BF">
              <w:rPr>
                <w:rFonts w:ascii="Times New Roman" w:hAnsi="Times New Roman" w:cs="Times New Roman"/>
                <w:b/>
                <w:sz w:val="24"/>
              </w:rPr>
              <w:t>Т.А. Иванова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FD6199" w:rsidRPr="00FD6199" w:rsidRDefault="00D1534F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«_</w:t>
            </w:r>
            <w:r>
              <w:rPr>
                <w:rFonts w:ascii="Times New Roman" w:hAnsi="Times New Roman" w:cs="Times New Roman"/>
                <w:b/>
                <w:sz w:val="24"/>
              </w:rPr>
              <w:t>_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 xml:space="preserve">__» </w:t>
            </w:r>
            <w:r>
              <w:rPr>
                <w:rFonts w:ascii="Times New Roman" w:hAnsi="Times New Roman" w:cs="Times New Roman"/>
                <w:b/>
                <w:sz w:val="24"/>
              </w:rPr>
              <w:t>________________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</w:tbl>
    <w:p w:rsidR="00FD6199" w:rsidRDefault="00FD6199" w:rsidP="00D151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FD6199" w:rsidRDefault="0075234E" w:rsidP="00D151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ab/>
      </w:r>
    </w:p>
    <w:p w:rsidR="0075234E" w:rsidRDefault="0075234E" w:rsidP="00D151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ПЛАН-ГРАФИК</w:t>
      </w:r>
    </w:p>
    <w:p w:rsidR="006B2595" w:rsidRPr="00D15150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выезда передвижной (мобильной) клиентской службы </w:t>
      </w:r>
    </w:p>
    <w:p w:rsidR="006B2595" w:rsidRDefault="006B2595" w:rsidP="006B2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 также </w:t>
      </w: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использованием автотранспорта</w:t>
      </w:r>
      <w:r w:rsidR="00FC69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клиентских служб</w:t>
      </w: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r w:rsidR="00C6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квартале 2024 года</w:t>
      </w:r>
    </w:p>
    <w:p w:rsidR="00D878CE" w:rsidRPr="00D15150" w:rsidRDefault="00D15150" w:rsidP="006B2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D1515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Отделени</w:t>
      </w:r>
      <w:r w:rsidR="006B259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я</w:t>
      </w:r>
      <w:r w:rsidRPr="00D1515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Фонда пенсионного и социального страхования Российской Федерации по Республике Саха (Якутия)</w:t>
      </w:r>
    </w:p>
    <w:p w:rsidR="00D15150" w:rsidRPr="00D878CE" w:rsidRDefault="00D15150" w:rsidP="00D151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487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4929"/>
        <w:gridCol w:w="1498"/>
        <w:gridCol w:w="1483"/>
        <w:gridCol w:w="1464"/>
        <w:gridCol w:w="1597"/>
      </w:tblGrid>
      <w:tr w:rsidR="006E0D18" w:rsidRPr="00D878CE" w:rsidTr="00AE1EDB">
        <w:trPr>
          <w:trHeight w:val="1080"/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Default="006E0D18" w:rsidP="006E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клиентской службы</w:t>
            </w:r>
          </w:p>
          <w:p w:rsidR="006E0D18" w:rsidRPr="00D878CE" w:rsidRDefault="006E0D18" w:rsidP="006E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 правах отдела)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D8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пункта, района (пункт назначения передвижной мобильной клиентской службы)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от КС до пункта назначения, км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D8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C63310" w:rsidRDefault="006B77E8" w:rsidP="00C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Амгинском</w:t>
            </w:r>
            <w:proofErr w:type="spellEnd"/>
            <w:r w:rsidRPr="00C6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C63310" w:rsidRDefault="006B77E8" w:rsidP="00C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Сатагай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C63310" w:rsidRDefault="006B77E8" w:rsidP="00CD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C63310" w:rsidRDefault="006B77E8" w:rsidP="00CD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C6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C63310" w:rsidRDefault="006B77E8" w:rsidP="00CD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D8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C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Амгинском</w:t>
            </w:r>
            <w:proofErr w:type="spellEnd"/>
            <w:r w:rsidRPr="00C6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C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Алтанцы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CD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CD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CD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D8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(район),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наслег,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Хомустах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D8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(район),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Оросу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89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 w:rsidP="00AE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Мегино-Кангаласский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Майя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EC7DA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 w:rsidP="00AE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Мегино-Кангаласский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Беке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EC7DA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 w:rsidP="00AE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Мегино-Кангаласский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Телиги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EC7DA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6705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C80299" w:rsidRDefault="00A16705" w:rsidP="0076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Клиентская служба (на правах отдела) в </w:t>
            </w:r>
            <w:proofErr w:type="spellStart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Намском</w:t>
            </w:r>
            <w:proofErr w:type="spellEnd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C80299" w:rsidRDefault="00A16705" w:rsidP="0076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Намский</w:t>
            </w:r>
            <w:proofErr w:type="spellEnd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Булус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C80299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C80299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C80299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EC7DAE" w:rsidRDefault="00A16705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6705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Намском</w:t>
            </w:r>
            <w:proofErr w:type="spellEnd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Столбы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EC7DAE" w:rsidRDefault="00A16705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6705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Намском</w:t>
            </w:r>
            <w:proofErr w:type="spellEnd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Тумул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D878CE" w:rsidRDefault="00A16705" w:rsidP="0076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16705" w:rsidRPr="00EC7DAE" w:rsidRDefault="00A16705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467579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995A18" w:rsidRDefault="00467579" w:rsidP="0012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Хангаласском</w:t>
            </w:r>
            <w:proofErr w:type="spellEnd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Default="00467579" w:rsidP="0012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улус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Покровск </w:t>
            </w:r>
          </w:p>
          <w:p w:rsidR="00467579" w:rsidRPr="00995A18" w:rsidRDefault="00467579" w:rsidP="0012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управление образования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995A18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км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995A18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 августа </w:t>
            </w:r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995A18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EC7DA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579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Хангаласском</w:t>
            </w:r>
            <w:proofErr w:type="spellEnd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Тит-Ары</w:t>
            </w:r>
            <w:proofErr w:type="gram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км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2024 г.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УСЗН</w:t>
            </w:r>
          </w:p>
        </w:tc>
      </w:tr>
      <w:tr w:rsidR="00467579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Хангаласском</w:t>
            </w:r>
            <w:proofErr w:type="spellEnd"/>
            <w:r w:rsidRPr="0099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Бестях 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км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7579" w:rsidRPr="00D878CE" w:rsidRDefault="00467579" w:rsidP="0012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УСЗН</w:t>
            </w: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 w:rsidP="0065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 w:rsidP="0065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89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 w:rsidP="0065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 w:rsidP="0065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Кюель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Default="006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89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0047EA" w:rsidRDefault="006B77E8" w:rsidP="00AE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Клиентская служба (на правах отдела) в  </w:t>
            </w:r>
            <w:proofErr w:type="spellStart"/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Мирнинском</w:t>
            </w:r>
            <w:proofErr w:type="spellEnd"/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0047EA" w:rsidRDefault="006B77E8" w:rsidP="00AE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Мирнинский</w:t>
            </w:r>
            <w:proofErr w:type="spellEnd"/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0047EA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0047EA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0047EA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89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еркакит</w:t>
            </w:r>
            <w:proofErr w:type="spellEnd"/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89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7E8" w:rsidRPr="00D878CE" w:rsidTr="00AE1EDB">
        <w:trPr>
          <w:jc w:val="center"/>
        </w:trPr>
        <w:tc>
          <w:tcPr>
            <w:tcW w:w="142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п. Серебряный Бор</w:t>
            </w:r>
          </w:p>
        </w:tc>
        <w:tc>
          <w:tcPr>
            <w:tcW w:w="4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47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AE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B77E8" w:rsidRPr="00D878CE" w:rsidRDefault="006B77E8" w:rsidP="0089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595" w:rsidRDefault="006B2595"/>
    <w:p w:rsidR="009B4319" w:rsidRDefault="009B4319"/>
    <w:p w:rsidR="006B2595" w:rsidRPr="006B2595" w:rsidRDefault="009A2294" w:rsidP="00C600BF">
      <w:pPr>
        <w:pStyle w:val="2"/>
        <w:ind w:left="708" w:firstLine="708"/>
        <w:rPr>
          <w:bCs w:val="0"/>
          <w:color w:val="000000" w:themeColor="text1"/>
        </w:rPr>
      </w:pPr>
      <w:r>
        <w:rPr>
          <w:color w:val="000000" w:themeColor="text1"/>
        </w:rPr>
        <w:t>Зам.</w:t>
      </w:r>
      <w:r w:rsidR="006B2595" w:rsidRPr="006B2595">
        <w:rPr>
          <w:color w:val="000000" w:themeColor="text1"/>
        </w:rPr>
        <w:t xml:space="preserve"> начальника Управления/отдела/группы      _________________________________</w:t>
      </w:r>
      <w:r w:rsidR="00C600BF">
        <w:rPr>
          <w:color w:val="000000" w:themeColor="text1"/>
        </w:rPr>
        <w:t>____________</w:t>
      </w:r>
      <w:r w:rsidR="006B2595" w:rsidRPr="006B2595">
        <w:rPr>
          <w:color w:val="000000" w:themeColor="text1"/>
        </w:rPr>
        <w:t>_/</w:t>
      </w:r>
      <w:r>
        <w:rPr>
          <w:color w:val="000000" w:themeColor="text1"/>
        </w:rPr>
        <w:t>Д.Д. Шарин</w:t>
      </w:r>
      <w:r w:rsidR="006B2595" w:rsidRPr="006B2595">
        <w:rPr>
          <w:color w:val="000000" w:themeColor="text1"/>
        </w:rPr>
        <w:t>/</w:t>
      </w:r>
    </w:p>
    <w:p w:rsidR="006B2595" w:rsidRDefault="006B2595" w:rsidP="006B2595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                      п</w:t>
      </w:r>
      <w:r>
        <w:rPr>
          <w:sz w:val="16"/>
          <w:szCs w:val="16"/>
        </w:rPr>
        <w:t xml:space="preserve">одпись                                            </w:t>
      </w:r>
      <w:r w:rsidR="00C600BF">
        <w:rPr>
          <w:sz w:val="16"/>
          <w:szCs w:val="16"/>
        </w:rPr>
        <w:tab/>
      </w:r>
      <w:r>
        <w:rPr>
          <w:sz w:val="16"/>
          <w:szCs w:val="16"/>
        </w:rPr>
        <w:t>расшифровка подписи</w:t>
      </w:r>
    </w:p>
    <w:p w:rsidR="006B2595" w:rsidRDefault="006B2595" w:rsidP="006B2595"/>
    <w:p w:rsidR="006B2595" w:rsidRDefault="006B2595"/>
    <w:sectPr w:rsidR="006B2595" w:rsidSect="00D1515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CE"/>
    <w:rsid w:val="000047EA"/>
    <w:rsid w:val="00074B18"/>
    <w:rsid w:val="00147EAC"/>
    <w:rsid w:val="00195FC0"/>
    <w:rsid w:val="001C050B"/>
    <w:rsid w:val="002278F5"/>
    <w:rsid w:val="002A1EB3"/>
    <w:rsid w:val="003053DB"/>
    <w:rsid w:val="00467579"/>
    <w:rsid w:val="004B71B8"/>
    <w:rsid w:val="0051353A"/>
    <w:rsid w:val="0054471B"/>
    <w:rsid w:val="00651E22"/>
    <w:rsid w:val="006B2595"/>
    <w:rsid w:val="006B77E8"/>
    <w:rsid w:val="006D036B"/>
    <w:rsid w:val="006E0D18"/>
    <w:rsid w:val="0075234E"/>
    <w:rsid w:val="007A4FAF"/>
    <w:rsid w:val="007B2192"/>
    <w:rsid w:val="007B5DD7"/>
    <w:rsid w:val="00811BAF"/>
    <w:rsid w:val="008E052E"/>
    <w:rsid w:val="008F5A1C"/>
    <w:rsid w:val="00927ACB"/>
    <w:rsid w:val="009304A3"/>
    <w:rsid w:val="0094685C"/>
    <w:rsid w:val="009A2294"/>
    <w:rsid w:val="009B4319"/>
    <w:rsid w:val="00A16705"/>
    <w:rsid w:val="00A26B3D"/>
    <w:rsid w:val="00A33A26"/>
    <w:rsid w:val="00AE1EDB"/>
    <w:rsid w:val="00BB52D5"/>
    <w:rsid w:val="00BD25B0"/>
    <w:rsid w:val="00C600BF"/>
    <w:rsid w:val="00C661B2"/>
    <w:rsid w:val="00CE699C"/>
    <w:rsid w:val="00D15150"/>
    <w:rsid w:val="00D1534F"/>
    <w:rsid w:val="00D7002B"/>
    <w:rsid w:val="00D878CE"/>
    <w:rsid w:val="00E53171"/>
    <w:rsid w:val="00E86331"/>
    <w:rsid w:val="00F019D8"/>
    <w:rsid w:val="00FC6935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78C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78C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68E7-B954-49D8-A831-B317AD01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Василий Вячеславович</dc:creator>
  <cp:lastModifiedBy>Тихонов Василий Вячеславович</cp:lastModifiedBy>
  <cp:revision>51</cp:revision>
  <dcterms:created xsi:type="dcterms:W3CDTF">2024-02-01T06:52:00Z</dcterms:created>
  <dcterms:modified xsi:type="dcterms:W3CDTF">2024-07-15T02:08:00Z</dcterms:modified>
</cp:coreProperties>
</file>