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46" w:rsidRDefault="002C1643">
      <w:pPr>
        <w:pStyle w:val="ConsPlusNormal0"/>
        <w:outlineLvl w:val="0"/>
      </w:pPr>
      <w:r>
        <w:t>Зарегистрировано в Минюсте России 15 июля 2013 г. N 29067</w:t>
      </w:r>
    </w:p>
    <w:p w:rsidR="00970F46" w:rsidRDefault="00970F4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F46" w:rsidRDefault="00970F46">
      <w:pPr>
        <w:pStyle w:val="ConsPlusNormal0"/>
        <w:jc w:val="center"/>
      </w:pPr>
    </w:p>
    <w:p w:rsidR="00970F46" w:rsidRDefault="002C1643">
      <w:pPr>
        <w:pStyle w:val="ConsPlusTitle0"/>
        <w:jc w:val="center"/>
      </w:pPr>
      <w:bookmarkStart w:id="0" w:name="_GoBack"/>
      <w:bookmarkEnd w:id="0"/>
      <w:r>
        <w:t>ПРАВЛЕНИЕ ПЕНСИОННОГО ФОНДА РОССИЙСКОЙ ФЕДЕРАЦИИ</w:t>
      </w:r>
    </w:p>
    <w:p w:rsidR="00970F46" w:rsidRDefault="00970F46">
      <w:pPr>
        <w:pStyle w:val="ConsPlusTitle0"/>
        <w:jc w:val="center"/>
      </w:pPr>
    </w:p>
    <w:p w:rsidR="00970F46" w:rsidRDefault="002C1643">
      <w:pPr>
        <w:pStyle w:val="ConsPlusTitle0"/>
        <w:jc w:val="center"/>
      </w:pPr>
      <w:r>
        <w:t>ПОСТАНОВЛЕНИЕ</w:t>
      </w:r>
    </w:p>
    <w:p w:rsidR="00970F46" w:rsidRDefault="002C1643">
      <w:pPr>
        <w:pStyle w:val="ConsPlusTitle0"/>
        <w:jc w:val="center"/>
      </w:pPr>
      <w:r>
        <w:t>от 11 июня 2013 г. N 136п</w:t>
      </w:r>
    </w:p>
    <w:p w:rsidR="00970F46" w:rsidRDefault="00970F46">
      <w:pPr>
        <w:pStyle w:val="ConsPlusTitle0"/>
        <w:jc w:val="center"/>
      </w:pPr>
    </w:p>
    <w:p w:rsidR="00970F46" w:rsidRDefault="002C1643">
      <w:pPr>
        <w:pStyle w:val="ConsPlusTitle0"/>
        <w:jc w:val="center"/>
      </w:pPr>
      <w:r>
        <w:t>О КОМИССИИ ПЕНСИОННОГО ФОНДА РОССИЙСКОЙ ФЕДЕРАЦИИ</w:t>
      </w:r>
    </w:p>
    <w:p w:rsidR="00970F46" w:rsidRDefault="002C1643">
      <w:pPr>
        <w:pStyle w:val="ConsPlusTitle0"/>
        <w:jc w:val="center"/>
      </w:pPr>
      <w:r>
        <w:t>ПО СОБЛЮДЕНИЮ ТРЕБОВАНИЙ К СЛУЖЕБНОМУ ПОВЕДЕНИЮ</w:t>
      </w:r>
    </w:p>
    <w:p w:rsidR="00970F46" w:rsidRDefault="002C1643">
      <w:pPr>
        <w:pStyle w:val="ConsPlusTitle0"/>
        <w:jc w:val="center"/>
      </w:pPr>
      <w:r>
        <w:t>И УРЕГУЛИРОВАНИЮ КОНФЛИКТА ИНТЕРЕСОВ</w:t>
      </w:r>
    </w:p>
    <w:p w:rsidR="00970F46" w:rsidRDefault="00970F4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970F4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F46" w:rsidRDefault="00970F4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F46" w:rsidRDefault="00970F4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F46" w:rsidRPr="003F2B7E" w:rsidRDefault="002C1643">
            <w:pPr>
              <w:pStyle w:val="ConsPlusNormal0"/>
              <w:jc w:val="center"/>
              <w:rPr>
                <w:color w:val="000000" w:themeColor="text1"/>
              </w:rPr>
            </w:pPr>
            <w:r w:rsidRPr="003F2B7E">
              <w:rPr>
                <w:color w:val="000000" w:themeColor="text1"/>
              </w:rPr>
              <w:t>Список изменяющих документов</w:t>
            </w:r>
          </w:p>
          <w:p w:rsidR="00970F46" w:rsidRPr="003F2B7E" w:rsidRDefault="002C1643">
            <w:pPr>
              <w:pStyle w:val="ConsPlusNormal0"/>
              <w:jc w:val="center"/>
              <w:rPr>
                <w:color w:val="000000" w:themeColor="text1"/>
              </w:rPr>
            </w:pPr>
            <w:r w:rsidRPr="003F2B7E">
              <w:rPr>
                <w:color w:val="000000" w:themeColor="text1"/>
              </w:rPr>
              <w:t xml:space="preserve">(в ред. Постановлений Правления ПФ РФ от 09.12.2013 </w:t>
            </w:r>
            <w:hyperlink r:id="rId6" w:tooltip="Постановление Правления ПФ РФ от 09.12.2013 N 399п (ред. от 06.06.2018) &quot;О внесении изменений в некоторые нормативные правовые акты Пенсионного фонда Российской Федерации&quot; (Зарегистрировано в Минюсте России 14.01.2014 N 31016) {КонсультантПлюс}">
              <w:r w:rsidRPr="003F2B7E">
                <w:rPr>
                  <w:color w:val="000000" w:themeColor="text1"/>
                </w:rPr>
                <w:t>N 399п</w:t>
              </w:r>
            </w:hyperlink>
            <w:r w:rsidRPr="003F2B7E">
              <w:rPr>
                <w:color w:val="000000" w:themeColor="text1"/>
              </w:rPr>
              <w:t>,</w:t>
            </w:r>
          </w:p>
          <w:p w:rsidR="00970F46" w:rsidRPr="003F2B7E" w:rsidRDefault="002C1643">
            <w:pPr>
              <w:pStyle w:val="ConsPlusNormal0"/>
              <w:jc w:val="center"/>
              <w:rPr>
                <w:color w:val="000000" w:themeColor="text1"/>
              </w:rPr>
            </w:pPr>
            <w:r w:rsidRPr="003F2B7E">
              <w:rPr>
                <w:color w:val="000000" w:themeColor="text1"/>
              </w:rPr>
              <w:t xml:space="preserve">от 17.09.2014 </w:t>
            </w:r>
            <w:hyperlink r:id="rId7" w:tooltip="Постановление Правления ПФ РФ от 17.09.2014 N 375п (ред. от 06.06.2018) &quot;О внесении изменений в некоторые нормативные правовые акты Пенсионного фонда Российской Федерации&quot; (Зарегистрировано в Минюсте России 05.11.2014 N 34566) {КонсультантПлюс}">
              <w:r w:rsidRPr="003F2B7E">
                <w:rPr>
                  <w:color w:val="000000" w:themeColor="text1"/>
                </w:rPr>
                <w:t>N 375п</w:t>
              </w:r>
            </w:hyperlink>
            <w:r w:rsidRPr="003F2B7E">
              <w:rPr>
                <w:color w:val="000000" w:themeColor="text1"/>
              </w:rPr>
              <w:t xml:space="preserve">, от 05.06.2015 </w:t>
            </w:r>
            <w:hyperlink r:id="rId8" w:tooltip="Постановление Правления ПФ РФ от 05.06.2015 N 199п &quot;О внесении изменений в некоторые нормативные правовые акты Пенсионного фонда Российской Федерации&quot; (Зарегистрировано в Минюсте России 17.06.2015 N 37689) {КонсультантПлюс}">
              <w:r w:rsidRPr="003F2B7E">
                <w:rPr>
                  <w:color w:val="000000" w:themeColor="text1"/>
                </w:rPr>
                <w:t>N 199п</w:t>
              </w:r>
            </w:hyperlink>
            <w:r w:rsidRPr="003F2B7E">
              <w:rPr>
                <w:color w:val="000000" w:themeColor="text1"/>
              </w:rPr>
              <w:t>,</w:t>
            </w:r>
          </w:p>
          <w:p w:rsidR="00970F46" w:rsidRDefault="002C1643">
            <w:pPr>
              <w:pStyle w:val="ConsPlusNormal0"/>
              <w:jc w:val="center"/>
            </w:pPr>
            <w:r w:rsidRPr="003F2B7E">
              <w:rPr>
                <w:color w:val="000000" w:themeColor="text1"/>
              </w:rPr>
              <w:t xml:space="preserve">от 11.05.2016 </w:t>
            </w:r>
            <w:hyperlink r:id="rId9" w:tooltip="Постановление Правления ПФ РФ от 11.05.2016 N 420п (ред. от 04.12.2017)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4.07.2016 N 42740)">
              <w:r w:rsidRPr="003F2B7E">
                <w:rPr>
                  <w:color w:val="000000" w:themeColor="text1"/>
                </w:rPr>
                <w:t>N 420п</w:t>
              </w:r>
            </w:hyperlink>
            <w:r w:rsidRPr="003F2B7E">
              <w:rPr>
                <w:color w:val="000000" w:themeColor="text1"/>
              </w:rPr>
              <w:t xml:space="preserve">, от 06.12.2018 </w:t>
            </w:r>
            <w:hyperlink r:id="rId10" w:tooltip="Постановление Правления ПФ РФ от 06.12.2018 N 508п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5.02.2019 N 53691) {КонсультантПлюс}">
              <w:r w:rsidRPr="003F2B7E">
                <w:rPr>
                  <w:color w:val="000000" w:themeColor="text1"/>
                </w:rPr>
                <w:t>N 508п</w:t>
              </w:r>
            </w:hyperlink>
            <w:r w:rsidRPr="003F2B7E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F46" w:rsidRDefault="00970F46">
            <w:pPr>
              <w:pStyle w:val="ConsPlusNormal0"/>
            </w:pPr>
          </w:p>
        </w:tc>
      </w:tr>
    </w:tbl>
    <w:p w:rsidR="00970F46" w:rsidRDefault="00970F46">
      <w:pPr>
        <w:pStyle w:val="ConsPlusNormal0"/>
        <w:jc w:val="center"/>
      </w:pPr>
    </w:p>
    <w:p w:rsidR="00970F46" w:rsidRPr="005C5330" w:rsidRDefault="002C1643">
      <w:pPr>
        <w:pStyle w:val="ConsPlusNormal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В соответствии с Федеральным </w:t>
      </w:r>
      <w:hyperlink r:id="rId11" w:tooltip="Федеральный закон от 25.12.2008 N 273-ФЗ (ред. от 06.02.2023) &quot;О противодействии коррупции&quot; {КонсультантПлюс}">
        <w:r w:rsidRPr="005C5330">
          <w:rPr>
            <w:color w:val="000000" w:themeColor="text1"/>
          </w:rPr>
          <w:t>законом</w:t>
        </w:r>
      </w:hyperlink>
      <w:r w:rsidRPr="005C5330">
        <w:rPr>
          <w:color w:val="000000" w:themeColor="text1"/>
        </w:rPr>
        <w:t xml:space="preserve">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6954;N 53 (ч. I), ст. 7605), </w:t>
      </w:r>
      <w:hyperlink r:id="rId12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 w:rsidRPr="005C5330">
          <w:rPr>
            <w:color w:val="000000" w:themeColor="text1"/>
          </w:rPr>
          <w:t>Указом</w:t>
        </w:r>
      </w:hyperlink>
      <w:r w:rsidRPr="005C5330">
        <w:rPr>
          <w:color w:val="000000" w:themeColor="text1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</w:t>
      </w:r>
      <w:hyperlink r:id="rId13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5C5330">
          <w:rPr>
            <w:color w:val="000000" w:themeColor="text1"/>
          </w:rPr>
          <w:t>Указом</w:t>
        </w:r>
      </w:hyperlink>
      <w:r w:rsidRPr="005C5330">
        <w:rPr>
          <w:color w:val="000000" w:themeColor="text1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1670) Правление Пенсионного фонда Российской Федерации постановляет: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1. Утвердить прилагаемое </w:t>
      </w:r>
      <w:hyperlink w:anchor="P34" w:tooltip="ПОЛОЖЕНИЕ">
        <w:r w:rsidRPr="005C5330">
          <w:rPr>
            <w:color w:val="000000" w:themeColor="text1"/>
          </w:rPr>
          <w:t>Положение</w:t>
        </w:r>
      </w:hyperlink>
      <w:r w:rsidRPr="005C5330">
        <w:rPr>
          <w:color w:val="000000" w:themeColor="text1"/>
        </w:rPr>
        <w:t xml:space="preserve"> о Комиссии Пенсионного фонда Российской Федерации по соблюдению требований к служебному поведению и урегулированию конфликта интересов.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2. Контроль за исполнением настоящего постановления возложить на Председателя Правления Пенсионного фонда Российской Федерации Дроздова А.В.</w:t>
      </w: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2C1643">
      <w:pPr>
        <w:pStyle w:val="ConsPlusNormal0"/>
        <w:jc w:val="right"/>
        <w:rPr>
          <w:color w:val="000000" w:themeColor="text1"/>
        </w:rPr>
      </w:pPr>
      <w:r w:rsidRPr="005C5330">
        <w:rPr>
          <w:color w:val="000000" w:themeColor="text1"/>
        </w:rPr>
        <w:t>Председатель</w:t>
      </w:r>
    </w:p>
    <w:p w:rsidR="00970F46" w:rsidRPr="005C5330" w:rsidRDefault="002C1643">
      <w:pPr>
        <w:pStyle w:val="ConsPlusNormal0"/>
        <w:jc w:val="right"/>
        <w:rPr>
          <w:color w:val="000000" w:themeColor="text1"/>
        </w:rPr>
      </w:pPr>
      <w:r w:rsidRPr="005C5330">
        <w:rPr>
          <w:color w:val="000000" w:themeColor="text1"/>
        </w:rPr>
        <w:t>А.ДРОЗДОВ</w:t>
      </w: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2C1643">
      <w:pPr>
        <w:pStyle w:val="ConsPlusNormal0"/>
        <w:jc w:val="right"/>
        <w:outlineLvl w:val="0"/>
        <w:rPr>
          <w:color w:val="000000" w:themeColor="text1"/>
        </w:rPr>
      </w:pPr>
      <w:r w:rsidRPr="005C5330">
        <w:rPr>
          <w:color w:val="000000" w:themeColor="text1"/>
        </w:rPr>
        <w:t>Приложение</w:t>
      </w:r>
    </w:p>
    <w:p w:rsidR="00970F46" w:rsidRPr="005C5330" w:rsidRDefault="00970F46">
      <w:pPr>
        <w:pStyle w:val="ConsPlusNormal0"/>
        <w:jc w:val="right"/>
        <w:rPr>
          <w:color w:val="000000" w:themeColor="text1"/>
        </w:rPr>
      </w:pPr>
    </w:p>
    <w:p w:rsidR="00970F46" w:rsidRPr="005C5330" w:rsidRDefault="002C1643">
      <w:pPr>
        <w:pStyle w:val="ConsPlusNormal0"/>
        <w:jc w:val="right"/>
        <w:rPr>
          <w:color w:val="000000" w:themeColor="text1"/>
        </w:rPr>
      </w:pPr>
      <w:r w:rsidRPr="005C5330">
        <w:rPr>
          <w:color w:val="000000" w:themeColor="text1"/>
        </w:rPr>
        <w:t>Утверждено</w:t>
      </w:r>
    </w:p>
    <w:p w:rsidR="00970F46" w:rsidRPr="005C5330" w:rsidRDefault="002C1643">
      <w:pPr>
        <w:pStyle w:val="ConsPlusNormal0"/>
        <w:jc w:val="right"/>
        <w:rPr>
          <w:color w:val="000000" w:themeColor="text1"/>
        </w:rPr>
      </w:pPr>
      <w:r w:rsidRPr="005C5330">
        <w:rPr>
          <w:color w:val="000000" w:themeColor="text1"/>
        </w:rPr>
        <w:t>постановлением Правления ПФР</w:t>
      </w:r>
    </w:p>
    <w:p w:rsidR="00970F46" w:rsidRPr="005C5330" w:rsidRDefault="002C1643">
      <w:pPr>
        <w:pStyle w:val="ConsPlusNormal0"/>
        <w:jc w:val="right"/>
        <w:rPr>
          <w:color w:val="000000" w:themeColor="text1"/>
        </w:rPr>
      </w:pPr>
      <w:r w:rsidRPr="005C5330">
        <w:rPr>
          <w:color w:val="000000" w:themeColor="text1"/>
        </w:rPr>
        <w:t>от 11 июня 2013 г. N 136п</w:t>
      </w: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2C1643">
      <w:pPr>
        <w:pStyle w:val="ConsPlusTitle0"/>
        <w:jc w:val="center"/>
        <w:rPr>
          <w:color w:val="000000" w:themeColor="text1"/>
        </w:rPr>
      </w:pPr>
      <w:bookmarkStart w:id="1" w:name="P34"/>
      <w:bookmarkEnd w:id="1"/>
      <w:r w:rsidRPr="005C5330">
        <w:rPr>
          <w:color w:val="000000" w:themeColor="text1"/>
        </w:rPr>
        <w:t>ПОЛОЖЕНИЕ</w:t>
      </w:r>
    </w:p>
    <w:p w:rsidR="00970F46" w:rsidRPr="005C5330" w:rsidRDefault="002C1643">
      <w:pPr>
        <w:pStyle w:val="ConsPlusTitle0"/>
        <w:jc w:val="center"/>
        <w:rPr>
          <w:color w:val="000000" w:themeColor="text1"/>
        </w:rPr>
      </w:pPr>
      <w:r w:rsidRPr="005C5330">
        <w:rPr>
          <w:color w:val="000000" w:themeColor="text1"/>
        </w:rPr>
        <w:t>О КОМИССИИ ПЕНСИОННОГО ФОНДА РОССИЙСКОЙ ФЕДЕРАЦИИ</w:t>
      </w:r>
    </w:p>
    <w:p w:rsidR="00970F46" w:rsidRPr="005C5330" w:rsidRDefault="002C1643">
      <w:pPr>
        <w:pStyle w:val="ConsPlusTitle0"/>
        <w:jc w:val="center"/>
        <w:rPr>
          <w:color w:val="000000" w:themeColor="text1"/>
        </w:rPr>
      </w:pPr>
      <w:r w:rsidRPr="005C5330">
        <w:rPr>
          <w:color w:val="000000" w:themeColor="text1"/>
        </w:rPr>
        <w:t>ПО СОБЛЮДЕНИЮ ТРЕБОВАНИЙ К СЛУЖЕБНОМУ ПОВЕДЕНИЮ</w:t>
      </w:r>
    </w:p>
    <w:p w:rsidR="00970F46" w:rsidRPr="005C5330" w:rsidRDefault="002C1643">
      <w:pPr>
        <w:pStyle w:val="ConsPlusTitle0"/>
        <w:jc w:val="center"/>
        <w:rPr>
          <w:color w:val="000000" w:themeColor="text1"/>
        </w:rPr>
      </w:pPr>
      <w:r w:rsidRPr="005C5330">
        <w:rPr>
          <w:color w:val="000000" w:themeColor="text1"/>
        </w:rPr>
        <w:t>И УРЕГУЛИРОВАНИЮ КОНФЛИКТА ИНТЕРЕСОВ</w:t>
      </w:r>
    </w:p>
    <w:p w:rsidR="00970F46" w:rsidRPr="005C5330" w:rsidRDefault="00970F46">
      <w:pPr>
        <w:pStyle w:val="ConsPlusNormal0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C5330" w:rsidRPr="005C533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F46" w:rsidRPr="005C5330" w:rsidRDefault="00970F46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F46" w:rsidRPr="005C5330" w:rsidRDefault="00970F46">
            <w:pPr>
              <w:pStyle w:val="ConsPlusNormal0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F46" w:rsidRPr="005C5330" w:rsidRDefault="002C1643">
            <w:pPr>
              <w:pStyle w:val="ConsPlusNormal0"/>
              <w:jc w:val="center"/>
              <w:rPr>
                <w:color w:val="000000" w:themeColor="text1"/>
              </w:rPr>
            </w:pPr>
            <w:r w:rsidRPr="005C5330">
              <w:rPr>
                <w:color w:val="000000" w:themeColor="text1"/>
              </w:rPr>
              <w:t>Список изменяющих документов</w:t>
            </w:r>
          </w:p>
          <w:p w:rsidR="00970F46" w:rsidRPr="005C5330" w:rsidRDefault="002C1643">
            <w:pPr>
              <w:pStyle w:val="ConsPlusNormal0"/>
              <w:jc w:val="center"/>
              <w:rPr>
                <w:color w:val="000000" w:themeColor="text1"/>
              </w:rPr>
            </w:pPr>
            <w:r w:rsidRPr="005C5330">
              <w:rPr>
                <w:color w:val="000000" w:themeColor="text1"/>
              </w:rPr>
              <w:t xml:space="preserve">(в ред. Постановлений Правления ПФ РФ от 09.12.2013 </w:t>
            </w:r>
            <w:hyperlink r:id="rId14" w:tooltip="Постановление Правления ПФ РФ от 09.12.2013 N 399п (ред. от 06.06.2018) &quot;О внесении изменений в некоторые нормативные правовые акты Пенсионного фонда Российской Федерации&quot; (Зарегистрировано в Минюсте России 14.01.2014 N 31016) {КонсультантПлюс}">
              <w:r w:rsidRPr="005C5330">
                <w:rPr>
                  <w:color w:val="000000" w:themeColor="text1"/>
                </w:rPr>
                <w:t>N 399п</w:t>
              </w:r>
            </w:hyperlink>
            <w:r w:rsidRPr="005C5330">
              <w:rPr>
                <w:color w:val="000000" w:themeColor="text1"/>
              </w:rPr>
              <w:t>,</w:t>
            </w:r>
          </w:p>
          <w:p w:rsidR="00970F46" w:rsidRPr="005C5330" w:rsidRDefault="002C1643">
            <w:pPr>
              <w:pStyle w:val="ConsPlusNormal0"/>
              <w:jc w:val="center"/>
              <w:rPr>
                <w:color w:val="000000" w:themeColor="text1"/>
              </w:rPr>
            </w:pPr>
            <w:r w:rsidRPr="005C5330">
              <w:rPr>
                <w:color w:val="000000" w:themeColor="text1"/>
              </w:rPr>
              <w:t xml:space="preserve">от 17.09.2014 </w:t>
            </w:r>
            <w:hyperlink r:id="rId15" w:tooltip="Постановление Правления ПФ РФ от 17.09.2014 N 375п (ред. от 06.06.2018) &quot;О внесении изменений в некоторые нормативные правовые акты Пенсионного фонда Российской Федерации&quot; (Зарегистрировано в Минюсте России 05.11.2014 N 34566) {КонсультантПлюс}">
              <w:r w:rsidRPr="005C5330">
                <w:rPr>
                  <w:color w:val="000000" w:themeColor="text1"/>
                </w:rPr>
                <w:t>N 375п</w:t>
              </w:r>
            </w:hyperlink>
            <w:r w:rsidRPr="005C5330">
              <w:rPr>
                <w:color w:val="000000" w:themeColor="text1"/>
              </w:rPr>
              <w:t xml:space="preserve">, от 05.06.2015 </w:t>
            </w:r>
            <w:hyperlink r:id="rId16" w:tooltip="Постановление Правления ПФ РФ от 05.06.2015 N 199п &quot;О внесении изменений в некоторые нормативные правовые акты Пенсионного фонда Российской Федерации&quot; (Зарегистрировано в Минюсте России 17.06.2015 N 37689) {КонсультантПлюс}">
              <w:r w:rsidRPr="005C5330">
                <w:rPr>
                  <w:color w:val="000000" w:themeColor="text1"/>
                </w:rPr>
                <w:t>N 199п</w:t>
              </w:r>
            </w:hyperlink>
            <w:r w:rsidRPr="005C5330">
              <w:rPr>
                <w:color w:val="000000" w:themeColor="text1"/>
              </w:rPr>
              <w:t>,</w:t>
            </w:r>
          </w:p>
          <w:p w:rsidR="00970F46" w:rsidRPr="005C5330" w:rsidRDefault="002C1643">
            <w:pPr>
              <w:pStyle w:val="ConsPlusNormal0"/>
              <w:jc w:val="center"/>
              <w:rPr>
                <w:color w:val="000000" w:themeColor="text1"/>
              </w:rPr>
            </w:pPr>
            <w:r w:rsidRPr="005C5330">
              <w:rPr>
                <w:color w:val="000000" w:themeColor="text1"/>
              </w:rPr>
              <w:t xml:space="preserve">от 11.05.2016 </w:t>
            </w:r>
            <w:hyperlink r:id="rId17" w:tooltip="Постановление Правления ПФ РФ от 11.05.2016 N 420п (ред. от 04.12.2017)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4.07.2016 N 42740)">
              <w:r w:rsidRPr="005C5330">
                <w:rPr>
                  <w:color w:val="000000" w:themeColor="text1"/>
                </w:rPr>
                <w:t>N 420п</w:t>
              </w:r>
            </w:hyperlink>
            <w:r w:rsidRPr="005C5330">
              <w:rPr>
                <w:color w:val="000000" w:themeColor="text1"/>
              </w:rPr>
              <w:t xml:space="preserve">, от 06.12.2018 </w:t>
            </w:r>
            <w:hyperlink r:id="rId18" w:tooltip="Постановление Правления ПФ РФ от 06.12.2018 N 508п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5.02.2019 N 53691) {КонсультантПлюс}">
              <w:r w:rsidRPr="005C5330">
                <w:rPr>
                  <w:color w:val="000000" w:themeColor="text1"/>
                </w:rPr>
                <w:t>N 508п</w:t>
              </w:r>
            </w:hyperlink>
            <w:r w:rsidRPr="005C5330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F46" w:rsidRPr="005C5330" w:rsidRDefault="00970F46">
            <w:pPr>
              <w:pStyle w:val="ConsPlusNormal0"/>
              <w:rPr>
                <w:color w:val="000000" w:themeColor="text1"/>
              </w:rPr>
            </w:pPr>
          </w:p>
        </w:tc>
      </w:tr>
    </w:tbl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2C1643">
      <w:pPr>
        <w:pStyle w:val="ConsPlusTitle0"/>
        <w:jc w:val="center"/>
        <w:outlineLvl w:val="1"/>
        <w:rPr>
          <w:color w:val="000000" w:themeColor="text1"/>
        </w:rPr>
      </w:pPr>
      <w:r w:rsidRPr="005C5330">
        <w:rPr>
          <w:color w:val="000000" w:themeColor="text1"/>
        </w:rPr>
        <w:t>I. Общие положения</w:t>
      </w: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2C1643">
      <w:pPr>
        <w:pStyle w:val="ConsPlusNormal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lastRenderedPageBreak/>
        <w:t>1. Настоящее Положение определяет порядок формирования и деятельности Комиссии Пенсионного фонда Российской Федерации по соблюдению требований к служебному поведению и урегулированию конфликта интересов (далее - Комиссия).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2. Комиссия в своей деятельности руководствуется </w:t>
      </w:r>
      <w:hyperlink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5C5330">
          <w:rPr>
            <w:color w:val="000000" w:themeColor="text1"/>
          </w:rPr>
          <w:t>Конституцией</w:t>
        </w:r>
      </w:hyperlink>
      <w:r w:rsidRPr="005C5330">
        <w:rPr>
          <w:color w:val="000000" w:themeColor="text1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актами Пенсионного фонда Российской Федерации (далее - ПФР), настоящим Положением.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3. Основной задачей Комиссии является содействие ПФР в обеспечении соблюдения работниками ПФР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20" w:tooltip="Федеральный закон от 25.12.2008 N 273-ФЗ (ред. от 06.02.2023) &quot;О противодействии коррупции&quot; {КонсультантПлюс}">
        <w:r w:rsidRPr="005C5330">
          <w:rPr>
            <w:color w:val="000000" w:themeColor="text1"/>
          </w:rPr>
          <w:t>законодательством</w:t>
        </w:r>
      </w:hyperlink>
      <w:r w:rsidRPr="005C5330">
        <w:rPr>
          <w:color w:val="000000" w:themeColor="text1"/>
        </w:rPr>
        <w:t xml:space="preserve"> Российской Федерации о противодействии коррупции (далее - требования к служебному поведению и (или) требования об урегулировании конфликта интересов), а также в осуществлении в ПФР мер по предупреждению коррупции.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работников ПФР (за исключением Председателя Правления ПФР, который назначается на должность Правительством Российской Федерации), в отношении работников территориальных органов ПФР, замещающих должности, назначение на которые осуществляется Председателем Правления ПФР, заместителем Председателя Правления ПФР (далее - работники ПФР).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(в ред. Постановлений Правления ПФ РФ от 11.05.2016 </w:t>
      </w:r>
      <w:hyperlink r:id="rId21" w:tooltip="Постановление Правления ПФ РФ от 11.05.2016 N 420п (ред. от 04.12.2017)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4.07.2016 N 42740)">
        <w:r w:rsidRPr="005C5330">
          <w:rPr>
            <w:color w:val="000000" w:themeColor="text1"/>
          </w:rPr>
          <w:t>N 420п</w:t>
        </w:r>
      </w:hyperlink>
      <w:r w:rsidRPr="005C5330">
        <w:rPr>
          <w:color w:val="000000" w:themeColor="text1"/>
        </w:rPr>
        <w:t xml:space="preserve">, от 06.12.2018 </w:t>
      </w:r>
      <w:hyperlink r:id="rId22" w:tooltip="Постановление Правления ПФ РФ от 06.12.2018 N 508п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5.02.2019 N 53691) {КонсультантПлюс}">
        <w:r w:rsidRPr="005C5330">
          <w:rPr>
            <w:color w:val="000000" w:themeColor="text1"/>
          </w:rPr>
          <w:t>N 508п</w:t>
        </w:r>
      </w:hyperlink>
      <w:r w:rsidRPr="005C5330">
        <w:rPr>
          <w:color w:val="000000" w:themeColor="text1"/>
        </w:rPr>
        <w:t>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5. Вопросы, связанные с соблюдением требований к служебному поведению и (или) требований об урегулировании конфликта интересов в отношении иных работников территориальных органов ПФР, назначение на должности которых осуществляется управляющими отделениями ПФР и начальниками управлений (отделов) ПФР в городах (районах), рассматриваются соответствующими Комиссиями по соблюдению требований к служебному поведению и урегулированию конфликта интересов территориальных органов ПФР.</w:t>
      </w: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2C1643">
      <w:pPr>
        <w:pStyle w:val="ConsPlusTitle0"/>
        <w:jc w:val="center"/>
        <w:outlineLvl w:val="1"/>
        <w:rPr>
          <w:color w:val="000000" w:themeColor="text1"/>
        </w:rPr>
      </w:pPr>
      <w:r w:rsidRPr="005C5330">
        <w:rPr>
          <w:color w:val="000000" w:themeColor="text1"/>
        </w:rPr>
        <w:t>II. Порядок образования и состав Комиссии</w:t>
      </w: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2C1643">
      <w:pPr>
        <w:pStyle w:val="ConsPlusNormal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6. Комиссия образуется решением Правления ПФР.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В состав Комиссии входят: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а) Первый заместитель Председателя Правления Пенсионного фонда Российской Федерации (председатель Комиссии);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б) заместитель Председателя Правления Пенсионного фонда Российской Федерации (заместитель председателя Комиссии);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в) представители Ревизионной комиссии ПФР, структурных подразделений Исполнительной дирекции ПФР, ответственных за правовое и финансово-бюджетное обеспечение деятельности ПФР, обеспечение безопасности, кадровой политики ПФР, а также иных заинтересованных структурных подразделений Исполнительной дирекции ПФР, определяемых Председателем Правления ПФР;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(в ред. </w:t>
      </w:r>
      <w:hyperlink r:id="rId23" w:tooltip="Постановление Правления ПФ РФ от 06.12.2018 N 508п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5.02.2019 N 53691) {КонсультантПлюс}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06.12.2018 N 508п)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г) представитель (представители) научных организаций, образовательных учреждений и общественных организаций (по согласованию).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(в ред. </w:t>
      </w:r>
      <w:hyperlink r:id="rId24" w:tooltip="Постановление Правления ПФ РФ от 09.12.2013 N 399п (ред. от 06.06.2018) &quot;О внесении изменений в некоторые нормативные правовые акты Пенсионного фонда Российской Федерации&quot; (Зарегистрировано в Минюсте России 14.01.2014 N 31016) {КонсультантПлюс}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09.12.2013 N 399п)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Число членов Комиссии, не замещающих должности в ПФР, должно составлять не менее одной четверти от общего числа членов Комиссии.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(в ред. </w:t>
      </w:r>
      <w:hyperlink r:id="rId25" w:tooltip="Постановление Правления ПФ РФ от 06.12.2018 N 508п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5.02.2019 N 53691) {КонсультантПлюс}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06.12.2018 N 508п)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7. При формировании состава Комиссии должна быть исключена возможность возникновения конфликта интересов, который мог бы повлиять на принимаемые Комиссией решения.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8. В состав Комиссии входят председатель Комиссии, его заместитель, назначаемый председателем Комиссии из числа членов Комиссии, секретарь Комиссии и члены Комиссии. Все члены Комиссии при </w:t>
      </w:r>
      <w:r w:rsidRPr="005C5330">
        <w:rPr>
          <w:color w:val="000000" w:themeColor="text1"/>
        </w:rPr>
        <w:lastRenderedPageBreak/>
        <w:t>принятии решения обладают равными правами.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9. В отсутствие председателя Комиссии его обязанности выполняет заместитель председателя Комиссии.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Члены Комиссии не вправе передавать свои полномочия иным лицам, в том числе на время их отсутствия.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10. В заседаниях Комиссии с правом совещательного голоса принимают участие: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2" w:name="P69"/>
      <w:bookmarkEnd w:id="2"/>
      <w:r w:rsidRPr="005C5330">
        <w:rPr>
          <w:color w:val="000000" w:themeColor="text1"/>
        </w:rPr>
        <w:t>а) непосредственный руководитель работника ПФР, в отношении которого Комиссией рассматривается вопрос о соблюдении им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б) определяемые председателем Комиссии два работника ПФР, имеющие аналогичные с работником ПФР, в отношении которого Комиссией рассматривается вопрос, должностные обязанности (при наличии);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3" w:name="P71"/>
      <w:bookmarkEnd w:id="3"/>
      <w:r w:rsidRPr="005C5330">
        <w:rPr>
          <w:color w:val="000000" w:themeColor="text1"/>
        </w:rPr>
        <w:t>в)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ПФР, в отношении которого Комиссией рассматривается вопрос, или любого члена Комиссии: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другие работники ПФР;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специалисты, которые могут дать пояснения по вопросам, рассматриваемым Комиссией;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представители заинтересованных организаций;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представитель работника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2C1643">
      <w:pPr>
        <w:pStyle w:val="ConsPlusTitle0"/>
        <w:jc w:val="center"/>
        <w:outlineLvl w:val="1"/>
        <w:rPr>
          <w:color w:val="000000" w:themeColor="text1"/>
        </w:rPr>
      </w:pPr>
      <w:r w:rsidRPr="005C5330">
        <w:rPr>
          <w:color w:val="000000" w:themeColor="text1"/>
        </w:rPr>
        <w:t>III. Порядок работы Комиссии</w:t>
      </w: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2C1643">
      <w:pPr>
        <w:pStyle w:val="ConsPlusNormal0"/>
        <w:ind w:firstLine="540"/>
        <w:jc w:val="both"/>
        <w:rPr>
          <w:color w:val="000000" w:themeColor="text1"/>
        </w:rPr>
      </w:pPr>
      <w:bookmarkStart w:id="4" w:name="P79"/>
      <w:bookmarkEnd w:id="4"/>
      <w:r w:rsidRPr="005C5330">
        <w:rPr>
          <w:color w:val="000000" w:themeColor="text1"/>
        </w:rPr>
        <w:t>11. Основаниями для проведения заседания Комиссии являются: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5" w:name="P80"/>
      <w:bookmarkEnd w:id="5"/>
      <w:r w:rsidRPr="005C5330">
        <w:rPr>
          <w:color w:val="000000" w:themeColor="text1"/>
        </w:rPr>
        <w:t xml:space="preserve">а) представление Председателем Правления ПФР в соответствии с </w:t>
      </w:r>
      <w:hyperlink r:id="rId26" w:tooltip="Указ Президента РФ от 21.09.2009 N 1065 (ред. от 25.04.202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5C5330">
          <w:rPr>
            <w:color w:val="000000" w:themeColor="text1"/>
          </w:rPr>
          <w:t>пунктом 31</w:t>
        </w:r>
      </w:hyperlink>
      <w:r w:rsidRPr="005C5330">
        <w:rPr>
          <w:color w:val="000000" w:themeColor="text1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274, N 27, ст. 3446, N 30, ст. 4070; 2012, N 12, ст. 1391; 2013, N 14, ст. 1670), материалов проверки, свидетельствующих: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6" w:name="P81"/>
      <w:bookmarkEnd w:id="6"/>
      <w:r w:rsidRPr="005C5330">
        <w:rPr>
          <w:color w:val="000000" w:themeColor="text1"/>
        </w:rPr>
        <w:t>о представлении работником ПФР недостоверных или неполных сведений о доходах, об имуществе и обязательствах имущественного характера;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7" w:name="P82"/>
      <w:bookmarkEnd w:id="7"/>
      <w:r w:rsidRPr="005C5330">
        <w:rPr>
          <w:color w:val="000000" w:themeColor="text1"/>
        </w:rPr>
        <w:t>о несоблюдении работником ПФР требований к служебному поведению и (или) требований об урегулировании конфликта интересов;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8" w:name="P83"/>
      <w:bookmarkEnd w:id="8"/>
      <w:r w:rsidRPr="005C5330">
        <w:rPr>
          <w:color w:val="000000" w:themeColor="text1"/>
        </w:rPr>
        <w:t>б) поступившее в Департамент кадровой политики заявление работника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(в ред. </w:t>
      </w:r>
      <w:hyperlink r:id="rId27" w:tooltip="Постановление Правления ПФ РФ от 06.12.2018 N 508п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5.02.2019 N 53691) {КонсультантПлюс}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06.12.2018 N 508п)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9" w:name="P85"/>
      <w:bookmarkEnd w:id="9"/>
      <w:r w:rsidRPr="005C5330">
        <w:rPr>
          <w:color w:val="000000" w:themeColor="text1"/>
        </w:rPr>
        <w:t>в) представление Председателя Правления ПФР или любого члена Комиссии, касающееся обеспечения соблюдения работником ПФР требований к служебному поведению и (или) требований об урегулировании конфликта интересов либо осуществления в ПФР мер по предупреждению коррупции;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10" w:name="P86"/>
      <w:bookmarkEnd w:id="10"/>
      <w:r w:rsidRPr="005C5330">
        <w:rPr>
          <w:color w:val="000000" w:themeColor="text1"/>
        </w:rPr>
        <w:t xml:space="preserve">г) материалы по результатам осуществления контроля за расходами в соответствии с </w:t>
      </w:r>
      <w:hyperlink r:id="rId28" w:tooltip="Указ Президента РФ от 02.04.2013 N 310 (ред. от 25.08.2022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{КонсультантПлюс}">
        <w:r w:rsidRPr="005C5330">
          <w:rPr>
            <w:color w:val="000000" w:themeColor="text1"/>
          </w:rPr>
          <w:t>пунктом 8</w:t>
        </w:r>
      </w:hyperlink>
      <w:r w:rsidRPr="005C5330">
        <w:rPr>
          <w:color w:val="000000" w:themeColor="text1"/>
        </w:rPr>
        <w:t xml:space="preserve"> Указа </w:t>
      </w:r>
      <w:r w:rsidRPr="005C5330">
        <w:rPr>
          <w:color w:val="000000" w:themeColor="text1"/>
        </w:rPr>
        <w:lastRenderedPageBreak/>
        <w:t>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1671);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11" w:name="P87"/>
      <w:bookmarkEnd w:id="11"/>
      <w:r w:rsidRPr="005C5330">
        <w:rPr>
          <w:color w:val="000000" w:themeColor="text1"/>
        </w:rPr>
        <w:t xml:space="preserve">д) поступившее в Департамент кадровой политики заявление работника ПФР о невозможности выполнить требования Федерального </w:t>
      </w:r>
      <w:hyperlink r:id="rId29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5C5330">
          <w:rPr>
            <w:color w:val="000000" w:themeColor="text1"/>
          </w:rPr>
          <w:t>закона</w:t>
        </w:r>
      </w:hyperlink>
      <w:r w:rsidRPr="005C5330">
        <w:rPr>
          <w:color w:val="000000" w:themeColor="text1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(пп. "д" введен </w:t>
      </w:r>
      <w:hyperlink r:id="rId30" w:tooltip="Постановление Правления ПФ РФ от 05.06.2015 N 199п &quot;О внесении изменений в некоторые нормативные правовые акты Пенсионного фонда Российской Федерации&quot; (Зарегистрировано в Минюсте России 17.06.2015 N 37689) {КонсультантПлюс}">
        <w:r w:rsidRPr="005C5330">
          <w:rPr>
            <w:color w:val="000000" w:themeColor="text1"/>
          </w:rPr>
          <w:t>Постановлением</w:t>
        </w:r>
      </w:hyperlink>
      <w:r w:rsidRPr="005C5330">
        <w:rPr>
          <w:color w:val="000000" w:themeColor="text1"/>
        </w:rPr>
        <w:t xml:space="preserve"> Правления ПФ РФ от 05.06.2015 N 199п; в ред. </w:t>
      </w:r>
      <w:hyperlink r:id="rId31" w:tooltip="Постановление Правления ПФ РФ от 06.12.2018 N 508п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5.02.2019 N 53691) {КонсультантПлюс}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06.12.2018 N 508п)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12" w:name="P89"/>
      <w:bookmarkEnd w:id="12"/>
      <w:r w:rsidRPr="005C5330">
        <w:rPr>
          <w:color w:val="000000" w:themeColor="text1"/>
        </w:rPr>
        <w:t>е) поступившее в Департамент обеспечения безопасности от работника ПФР в письменном виде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(пп. "е" введен </w:t>
      </w:r>
      <w:hyperlink r:id="rId32" w:tooltip="Постановление Правления ПФ РФ от 11.05.2016 N 420п (ред. от 04.12.2017)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4.07.2016 N 42740)">
        <w:r w:rsidRPr="005C5330">
          <w:rPr>
            <w:color w:val="000000" w:themeColor="text1"/>
          </w:rPr>
          <w:t>Постановлением</w:t>
        </w:r>
      </w:hyperlink>
      <w:r w:rsidRPr="005C5330">
        <w:rPr>
          <w:color w:val="000000" w:themeColor="text1"/>
        </w:rPr>
        <w:t xml:space="preserve"> Правления ПФ РФ от 11.05.2016 N 420п)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12.1. Уведомление, указанное в подпункте "е" пункта 11 настоящего Положения, рассматривается Департаментом обеспечения безопасности, который осуществляет подготовку мотивированного заключения по результатам рассмотрения уведомления.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(п. 12.1 введен </w:t>
      </w:r>
      <w:hyperlink r:id="rId33" w:tooltip="Постановление Правления ПФ РФ от 11.05.2016 N 420п (ред. от 04.12.2017)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4.07.2016 N 42740)">
        <w:r w:rsidRPr="005C5330">
          <w:rPr>
            <w:color w:val="000000" w:themeColor="text1"/>
          </w:rPr>
          <w:t>Постановлением</w:t>
        </w:r>
      </w:hyperlink>
      <w:r w:rsidRPr="005C5330">
        <w:rPr>
          <w:color w:val="000000" w:themeColor="text1"/>
        </w:rPr>
        <w:t xml:space="preserve"> Правления ПФ РФ от 11.05.2016 N 420п)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13" w:name="P94"/>
      <w:bookmarkEnd w:id="13"/>
      <w:r w:rsidRPr="005C5330">
        <w:rPr>
          <w:color w:val="000000" w:themeColor="text1"/>
        </w:rPr>
        <w:t xml:space="preserve">12.2. При подготовке мотивированного заключения по итогам рассмотрения уведомления, указанного в </w:t>
      </w:r>
      <w:hyperlink w:anchor="P89" w:tooltip="е) поступившее в Департамент обеспечения безопасности от работника ПФР в письменном вид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5C5330">
          <w:rPr>
            <w:color w:val="000000" w:themeColor="text1"/>
          </w:rPr>
          <w:t>подпункте "е" пункта 11</w:t>
        </w:r>
      </w:hyperlink>
      <w:r w:rsidRPr="005C5330">
        <w:rPr>
          <w:color w:val="000000" w:themeColor="text1"/>
        </w:rPr>
        <w:t xml:space="preserve"> настоящего Положения, Департамент обеспечения безопасности имеет право проводить с работником, представившим уведомление, с его согласия собеседование, получать от него с его согласия письменные пояснения, а также проводить подготовку предложений Председателю Правления ПФР о направлении запросов в федеральные органы исполнительной власти, уполномоченные на осуществление оперативно-розыскной деятельности всоответствии с </w:t>
      </w:r>
      <w:hyperlink r:id="rId34" w:tooltip="Федеральный закон от 12.08.1995 N 144-ФЗ (ред. от 29.12.2022) &quot;Об оперативно-розыскной деятельности&quot; {КонсультантПлюс}">
        <w:r w:rsidRPr="005C5330">
          <w:rPr>
            <w:color w:val="000000" w:themeColor="text1"/>
          </w:rPr>
          <w:t>частью третьей статьи 7</w:t>
        </w:r>
      </w:hyperlink>
      <w:r w:rsidRPr="005C5330">
        <w:rPr>
          <w:color w:val="000000" w:themeColor="text1"/>
        </w:rP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2005, N 49, ст. 5128; 2007, N 31, ст. 4011; 2008, N 52, ст. 6227; 2011, N 1, ст. 16; N 48, ст. 6730; 2013, N 51, ст. 6689; N 14, ст. 1661; N 44, ст. 5641; 2016, N 28, ст. 4558), кредитные организации, налоговые органы и органы, осуществляющие государственную регистрацию прав на недвижимое имущество и сделок с ним, и самостоятельно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 (кроме запросов, касающихся осуществления оперативно-розыскной деятельности или ее результатов).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(п. 12.2 в ред. </w:t>
      </w:r>
      <w:hyperlink r:id="rId35" w:tooltip="Постановление Правления ПФ РФ от 06.12.2018 N 508п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5.02.2019 N 53691) {КонсультантПлюс}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06.12.2018 N 508п)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12.3. Мотивированные заключения должны содержать: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lastRenderedPageBreak/>
        <w:t xml:space="preserve">а) информацию, изложенную в уведомлениях, указанных в </w:t>
      </w:r>
      <w:hyperlink w:anchor="P89" w:tooltip="е) поступившее в Департамент обеспечения безопасности от работника ПФР в письменном вид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5C5330">
          <w:rPr>
            <w:color w:val="000000" w:themeColor="text1"/>
          </w:rPr>
          <w:t>подпункте "е" пункта 11</w:t>
        </w:r>
      </w:hyperlink>
      <w:r w:rsidRPr="005C5330">
        <w:rPr>
          <w:color w:val="000000" w:themeColor="text1"/>
        </w:rPr>
        <w:t xml:space="preserve"> настоящего Положения;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запросов, в соответствии с </w:t>
      </w:r>
      <w:hyperlink w:anchor="P94" w:tooltip="12.2. При подготовке мотивированного заключения по итогам рассмотрения уведомления, указанного в подпункте &quot;е&quot; пункта 11 настоящего Положения, Департамент обеспечения безопасности имеет право проводить с работником, представившим уведомление, с его согласия со">
        <w:r w:rsidRPr="005C5330">
          <w:rPr>
            <w:color w:val="000000" w:themeColor="text1"/>
          </w:rPr>
          <w:t>пунктом 12.2</w:t>
        </w:r>
      </w:hyperlink>
      <w:r w:rsidRPr="005C5330">
        <w:rPr>
          <w:color w:val="000000" w:themeColor="text1"/>
        </w:rPr>
        <w:t xml:space="preserve"> настоящего Положения;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P89" w:tooltip="е) поступившее в Департамент обеспечения безопасности от работника ПФР в письменном вид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5C5330">
          <w:rPr>
            <w:color w:val="000000" w:themeColor="text1"/>
          </w:rPr>
          <w:t>подпункте "е" пункта 11</w:t>
        </w:r>
      </w:hyperlink>
      <w:r w:rsidRPr="005C5330">
        <w:rPr>
          <w:color w:val="000000" w:themeColor="text1"/>
        </w:rPr>
        <w:t xml:space="preserve"> Положения, а также рекомендации для принятия одного из решений в соответствии с </w:t>
      </w:r>
      <w:hyperlink w:anchor="P150" w:tooltip="22.2. По итогам рассмотрения вопроса, указанного в подпункте &quot;е&quot; пункта 11 настоящего Положения, Комиссия принимает одно из следующих решений:">
        <w:r w:rsidRPr="005C5330">
          <w:rPr>
            <w:color w:val="000000" w:themeColor="text1"/>
          </w:rPr>
          <w:t>пунктом 22.2</w:t>
        </w:r>
      </w:hyperlink>
      <w:r w:rsidRPr="005C5330">
        <w:rPr>
          <w:color w:val="000000" w:themeColor="text1"/>
        </w:rPr>
        <w:t xml:space="preserve"> настоящего Положения или иного решения.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(п. 12.3 введен </w:t>
      </w:r>
      <w:hyperlink r:id="rId36" w:tooltip="Постановление Правления ПФ РФ от 06.12.2018 N 508п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5.02.2019 N 53691) {КонсультантПлюс}">
        <w:r w:rsidRPr="005C5330">
          <w:rPr>
            <w:color w:val="000000" w:themeColor="text1"/>
          </w:rPr>
          <w:t>Постановлением</w:t>
        </w:r>
      </w:hyperlink>
      <w:r w:rsidRPr="005C5330">
        <w:rPr>
          <w:color w:val="000000" w:themeColor="text1"/>
        </w:rPr>
        <w:t xml:space="preserve"> Правления ПФ РФ от 06.12.2018 N 508п)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13.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14" w:name="P105"/>
      <w:bookmarkEnd w:id="14"/>
      <w:r w:rsidRPr="005C5330">
        <w:rPr>
          <w:color w:val="000000" w:themeColor="text1"/>
        </w:rPr>
        <w:t>- рассмотрение заявления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15" w:name="P106"/>
      <w:bookmarkEnd w:id="15"/>
      <w:r w:rsidRPr="005C5330">
        <w:rPr>
          <w:color w:val="000000" w:themeColor="text1"/>
        </w:rPr>
        <w:t xml:space="preserve">- рассмотрение заявления работника о невозможности выполнить требования Федерального </w:t>
      </w:r>
      <w:hyperlink r:id="rId37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5C5330">
          <w:rPr>
            <w:color w:val="000000" w:themeColor="text1"/>
          </w:rPr>
          <w:t>закона</w:t>
        </w:r>
      </w:hyperlink>
      <w:r w:rsidRPr="005C5330">
        <w:rPr>
          <w:color w:val="000000" w:themeColor="text1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 или в связи с иными обстоятельствами, не зависящими от его воли или воли его супруги (супруга) и несовершеннолетних детей.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Заседание Комиссии по рассмотрению заявлений, указанных в </w:t>
      </w:r>
      <w:hyperlink w:anchor="P105" w:tooltip="- рассмотрение заявления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5C5330">
          <w:rPr>
            <w:color w:val="000000" w:themeColor="text1"/>
          </w:rPr>
          <w:t>абзацах втором</w:t>
        </w:r>
      </w:hyperlink>
      <w:r w:rsidRPr="005C5330">
        <w:rPr>
          <w:color w:val="000000" w:themeColor="text1"/>
        </w:rPr>
        <w:t xml:space="preserve"> и </w:t>
      </w:r>
      <w:hyperlink w:anchor="P106" w:tooltip="- рассмотрение заявления работника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5C5330">
          <w:rPr>
            <w:color w:val="000000" w:themeColor="text1"/>
          </w:rPr>
          <w:t>третьем</w:t>
        </w:r>
      </w:hyperlink>
      <w:r w:rsidRPr="005C5330">
        <w:rPr>
          <w:color w:val="000000" w:themeColor="text1"/>
        </w:rPr>
        <w:t xml:space="preserve"> настоящего подпункта,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(пп. "а" в ред. </w:t>
      </w:r>
      <w:hyperlink r:id="rId38" w:tooltip="Постановление Правления ПФ РФ от 11.05.2016 N 420п (ред. от 04.12.2017)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4.07.2016 N 42740)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11.05.2016 N 420п)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б) организует ознакомление работника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 обеспечения безопасности, и с результатами ее проверки;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(в ред. </w:t>
      </w:r>
      <w:hyperlink r:id="rId39" w:tooltip="Постановление Правления ПФ РФ от 11.05.2016 N 420п (ред. от 04.12.2017)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4.07.2016 N 42740)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11.05.2016 N 420п)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в) рассматривает ходатайства работника ПФР, в отношении которого Комиссией рассматривается вопрос, о приглашении на заседание Комиссии лиц, указанных в </w:t>
      </w:r>
      <w:hyperlink w:anchor="P69" w:tooltip="а) непосредственный руководитель работника ПФР, в отношении которого Комиссией рассматривается вопрос о соблюдении им требований к служебному поведению и (или) требований об урегулировании конфликта интересов, на основании ходатайства, направленного председате">
        <w:r w:rsidRPr="005C5330">
          <w:rPr>
            <w:color w:val="000000" w:themeColor="text1"/>
          </w:rPr>
          <w:t>подпунктах "а"</w:t>
        </w:r>
      </w:hyperlink>
      <w:r w:rsidRPr="005C5330">
        <w:rPr>
          <w:color w:val="000000" w:themeColor="text1"/>
        </w:rPr>
        <w:t xml:space="preserve"> и </w:t>
      </w:r>
      <w:hyperlink w:anchor="P71" w:tooltip="в)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ПФР, в отношении которого Комиссией рассматривается вопрос, или любого члена Комиссии:">
        <w:r w:rsidRPr="005C5330">
          <w:rPr>
            <w:color w:val="000000" w:themeColor="text1"/>
          </w:rPr>
          <w:t>"в" пункта 10</w:t>
        </w:r>
      </w:hyperlink>
      <w:r w:rsidRPr="005C5330">
        <w:rPr>
          <w:color w:val="000000" w:themeColor="text1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13.1. Заседание Комиссии по рассмотрению заявления, указанного в </w:t>
      </w:r>
      <w:hyperlink w:anchor="P83" w:tooltip="б) поступившее в Департамент кадровой политики заявление работник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5C5330">
          <w:rPr>
            <w:color w:val="000000" w:themeColor="text1"/>
          </w:rPr>
          <w:t>подпункте "б" пункта 11</w:t>
        </w:r>
      </w:hyperlink>
      <w:r w:rsidRPr="005C5330">
        <w:rPr>
          <w:color w:val="000000" w:themeColor="text1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 &lt;1&gt;.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(п. 13.1 введен </w:t>
      </w:r>
      <w:hyperlink r:id="rId40" w:tooltip="Постановление Правления ПФ РФ от 17.09.2014 N 375п (ред. от 06.06.2018) &quot;О внесении изменений в некоторые нормативные правовые акты Пенсионного фонда Российской Федерации&quot; (Зарегистрировано в Минюсте России 05.11.2014 N 34566) {КонсультантПлюс}">
        <w:r w:rsidRPr="005C5330">
          <w:rPr>
            <w:color w:val="000000" w:themeColor="text1"/>
          </w:rPr>
          <w:t>Постановлением</w:t>
        </w:r>
      </w:hyperlink>
      <w:r w:rsidRPr="005C5330">
        <w:rPr>
          <w:color w:val="000000" w:themeColor="text1"/>
        </w:rPr>
        <w:t xml:space="preserve"> Правления ПФ РФ от 17.09.2014 N 375п)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--------------------------------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&lt;1&gt; В соответствии с </w:t>
      </w:r>
      <w:hyperlink r:id="rId41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5C5330">
          <w:rPr>
            <w:color w:val="000000" w:themeColor="text1"/>
          </w:rPr>
          <w:t>пунктом 18.1</w:t>
        </w:r>
      </w:hyperlink>
      <w:r w:rsidRPr="005C5330">
        <w:rPr>
          <w:color w:val="000000" w:themeColor="text1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</w:t>
      </w:r>
      <w:r w:rsidRPr="005C5330">
        <w:rPr>
          <w:color w:val="000000" w:themeColor="text1"/>
        </w:rPr>
        <w:lastRenderedPageBreak/>
        <w:t>урегулированию конфликта интересов.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(сноска введена </w:t>
      </w:r>
      <w:hyperlink r:id="rId42" w:tooltip="Постановление Правления ПФ РФ от 17.09.2014 N 375п (ред. от 06.06.2018) &quot;О внесении изменений в некоторые нормативные правовые акты Пенсионного фонда Российской Федерации&quot; (Зарегистрировано в Минюсте России 05.11.2014 N 34566) {КонсультантПлюс}">
        <w:r w:rsidRPr="005C5330">
          <w:rPr>
            <w:color w:val="000000" w:themeColor="text1"/>
          </w:rPr>
          <w:t>Постановлением</w:t>
        </w:r>
      </w:hyperlink>
      <w:r w:rsidRPr="005C5330">
        <w:rPr>
          <w:color w:val="000000" w:themeColor="text1"/>
        </w:rPr>
        <w:t xml:space="preserve"> Правления ПФ РФ от 17.09.2014 N 375п)</w:t>
      </w: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2C1643">
      <w:pPr>
        <w:pStyle w:val="ConsPlusNormal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14. Заседание Комиссии проводится, как правило, в присутствии работника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ПФР указывает в заявлении или уведомлении, представляемых в соответствии с </w:t>
      </w:r>
      <w:hyperlink w:anchor="P83" w:tooltip="б) поступившее в Департамент кадровой политики заявление работник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5C5330">
          <w:rPr>
            <w:color w:val="000000" w:themeColor="text1"/>
          </w:rPr>
          <w:t>подпунктами "б"</w:t>
        </w:r>
      </w:hyperlink>
      <w:r w:rsidRPr="005C5330">
        <w:rPr>
          <w:color w:val="000000" w:themeColor="text1"/>
        </w:rPr>
        <w:t xml:space="preserve">, </w:t>
      </w:r>
      <w:hyperlink w:anchor="P87" w:tooltip="д) поступившее в Департамент кадровой политики заявление работника ПФР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">
        <w:r w:rsidRPr="005C5330">
          <w:rPr>
            <w:color w:val="000000" w:themeColor="text1"/>
          </w:rPr>
          <w:t>"д"</w:t>
        </w:r>
      </w:hyperlink>
      <w:r w:rsidRPr="005C5330">
        <w:rPr>
          <w:color w:val="000000" w:themeColor="text1"/>
        </w:rPr>
        <w:t xml:space="preserve"> и </w:t>
      </w:r>
      <w:hyperlink w:anchor="P89" w:tooltip="е) поступившее в Департамент обеспечения безопасности от работника ПФР в письменном вид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5C5330">
          <w:rPr>
            <w:color w:val="000000" w:themeColor="text1"/>
          </w:rPr>
          <w:t>"е" пункта 11</w:t>
        </w:r>
      </w:hyperlink>
      <w:r w:rsidRPr="005C5330">
        <w:rPr>
          <w:color w:val="000000" w:themeColor="text1"/>
        </w:rPr>
        <w:t xml:space="preserve"> настоящего Положения.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(п. 14 в ред. </w:t>
      </w:r>
      <w:hyperlink r:id="rId43" w:tooltip="Постановление Правления ПФ РФ от 11.05.2016 N 420п (ред. от 04.12.2017)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4.07.2016 N 42740)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11.05.2016 N 420п)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14.1. Заседания Комиссии могут проводиться в отсутствие работника ПФР в случае: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а) если в заявлении или уведомлении, предусмотренных </w:t>
      </w:r>
      <w:hyperlink w:anchor="P83" w:tooltip="б) поступившее в Департамент кадровой политики заявление работник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5C5330">
          <w:rPr>
            <w:color w:val="000000" w:themeColor="text1"/>
          </w:rPr>
          <w:t>подпунктами "б"</w:t>
        </w:r>
      </w:hyperlink>
      <w:r w:rsidRPr="005C5330">
        <w:rPr>
          <w:color w:val="000000" w:themeColor="text1"/>
        </w:rPr>
        <w:t xml:space="preserve">, </w:t>
      </w:r>
      <w:hyperlink w:anchor="P87" w:tooltip="д) поступившее в Департамент кадровой политики заявление работника ПФР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">
        <w:r w:rsidRPr="005C5330">
          <w:rPr>
            <w:color w:val="000000" w:themeColor="text1"/>
          </w:rPr>
          <w:t>"д"</w:t>
        </w:r>
      </w:hyperlink>
      <w:r w:rsidRPr="005C5330">
        <w:rPr>
          <w:color w:val="000000" w:themeColor="text1"/>
        </w:rPr>
        <w:t xml:space="preserve"> и </w:t>
      </w:r>
      <w:hyperlink w:anchor="P89" w:tooltip="е) поступившее в Департамент обеспечения безопасности от работника ПФР в письменном вид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5C5330">
          <w:rPr>
            <w:color w:val="000000" w:themeColor="text1"/>
          </w:rPr>
          <w:t>"е" пункта 11</w:t>
        </w:r>
      </w:hyperlink>
      <w:r w:rsidRPr="005C5330">
        <w:rPr>
          <w:color w:val="000000" w:themeColor="text1"/>
        </w:rPr>
        <w:t xml:space="preserve"> настоящего Положения, не содержится указания о намерении работника ПФР лично присутствовать на заседании Комиссии;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б) если работник ПФР,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(п. 14.1 введен </w:t>
      </w:r>
      <w:hyperlink r:id="rId44" w:tooltip="Постановление Правления ПФ РФ от 11.05.2016 N 420п (ред. от 04.12.2017)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4.07.2016 N 42740)">
        <w:r w:rsidRPr="005C5330">
          <w:rPr>
            <w:color w:val="000000" w:themeColor="text1"/>
          </w:rPr>
          <w:t>Постановлением</w:t>
        </w:r>
      </w:hyperlink>
      <w:r w:rsidRPr="005C5330">
        <w:rPr>
          <w:color w:val="000000" w:themeColor="text1"/>
        </w:rPr>
        <w:t xml:space="preserve"> Правления ПФ РФ от 11.05.2016 N 420п)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15. На заседании Комиссии заслушиваются пояснения работника ПФР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(п. 15 в ред. </w:t>
      </w:r>
      <w:hyperlink r:id="rId45" w:tooltip="Постановление Правления ПФ РФ от 17.09.2014 N 375п (ред. от 06.06.2018) &quot;О внесении изменений в некоторые нормативные правовые акты Пенсионного фонда Российской Федерации&quot; (Зарегистрировано в Минюсте России 05.11.2014 N 34566) {КонсультантПлюс}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17.09.2014 N 375п)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16" w:name="P127"/>
      <w:bookmarkEnd w:id="16"/>
      <w:r w:rsidRPr="005C5330">
        <w:rPr>
          <w:color w:val="000000" w:themeColor="text1"/>
        </w:rPr>
        <w:t xml:space="preserve">17. По итогам рассмотрения вопроса, указанного в </w:t>
      </w:r>
      <w:hyperlink w:anchor="P81" w:tooltip="о представлении работником ПФР недостоверных или неполных сведений о доходах, об имуществе и обязательствах имущественного характера;">
        <w:r w:rsidRPr="005C5330">
          <w:rPr>
            <w:color w:val="000000" w:themeColor="text1"/>
          </w:rPr>
          <w:t>абзаце втором подпункта "а" пункта 11</w:t>
        </w:r>
      </w:hyperlink>
      <w:r w:rsidRPr="005C5330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установить, что сведения о доходах, об имуществе и обязательствах имущественного характера, представленные работником, являются: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а) достоверными и полными;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б) недостоверными и (или) неполными. В этом случае Комиссия рекомендует Председателю Правления ПФР применить к работнику ПФР конкретную меру ответственности в соответствии с законодательством Российской Федерации.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18. По итогам рассмотрения вопроса, указанного в </w:t>
      </w:r>
      <w:hyperlink w:anchor="P82" w:tooltip="о несоблюдении работником ПФР требований к служебному поведению и (или) требований об урегулировании конфликта интересов;">
        <w:r w:rsidRPr="005C5330">
          <w:rPr>
            <w:color w:val="000000" w:themeColor="text1"/>
          </w:rPr>
          <w:t>абзаце третьем подпункта "а" пункта 11</w:t>
        </w:r>
      </w:hyperlink>
      <w:r w:rsidRPr="005C5330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установить, что работник ПФР требования к служебному поведению и (или) требования об урегулировании конфликта интересов: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а) соблюдал;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б) не соблюдал. В этом случае Комиссия рекомендует Председателю Правления ПФР указать работнику ПФР на недопустимость нарушения требований к служебному поведению и (или) требований об урегулировании конфликта интересов либо применить к работнику ПФР конкретную меру ответственности в соответствии с законодательством Российской Федерации.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17" w:name="P135"/>
      <w:bookmarkEnd w:id="17"/>
      <w:r w:rsidRPr="005C5330">
        <w:rPr>
          <w:color w:val="000000" w:themeColor="text1"/>
        </w:rPr>
        <w:t xml:space="preserve">19. По итогам рассмотрения вопроса, указанного в </w:t>
      </w:r>
      <w:hyperlink w:anchor="P83" w:tooltip="б) поступившее в Департамент кадровой политики заявление работник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5C5330">
          <w:rPr>
            <w:color w:val="000000" w:themeColor="text1"/>
          </w:rPr>
          <w:t>подпункте "б" пункта 11</w:t>
        </w:r>
      </w:hyperlink>
      <w:r w:rsidRPr="005C5330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признать, что причина непредставления работником ПФР сведений о доходах, об имуществе и обязательствах имущественного характера своих супруги (супруга) и несовершеннолетних детей: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а) является объективной и уважительной;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б) не является уважительной. В этом случае Комиссия рекомендует работнику ПФР принять меры по </w:t>
      </w:r>
      <w:r w:rsidRPr="005C5330">
        <w:rPr>
          <w:color w:val="000000" w:themeColor="text1"/>
        </w:rPr>
        <w:lastRenderedPageBreak/>
        <w:t>предоставлению указанных сведений;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в) необъективна и является способом уклонения от представления указанных сведений. В этом случае Комиссия рекомендует Председателю Правления ПФР применить к работнику ПФР конкретную меру ответственности.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20. По итогам рассмотрения вопросов, предусмотренных </w:t>
      </w:r>
      <w:hyperlink w:anchor="P80" w:tooltip="а) представление Председателем Правления ПФР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">
        <w:r w:rsidRPr="005C5330">
          <w:rPr>
            <w:color w:val="000000" w:themeColor="text1"/>
          </w:rPr>
          <w:t>подпунктами "а"</w:t>
        </w:r>
      </w:hyperlink>
      <w:r w:rsidRPr="005C5330">
        <w:rPr>
          <w:color w:val="000000" w:themeColor="text1"/>
        </w:rPr>
        <w:t xml:space="preserve"> и </w:t>
      </w:r>
      <w:hyperlink w:anchor="P83" w:tooltip="б) поступившее в Департамент кадровой политики заявление работник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5C5330">
          <w:rPr>
            <w:color w:val="000000" w:themeColor="text1"/>
          </w:rPr>
          <w:t>"б" пункта 11</w:t>
        </w:r>
      </w:hyperlink>
      <w:r w:rsidRPr="005C5330">
        <w:rPr>
          <w:color w:val="000000" w:themeColor="text1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127" w:tooltip="17. По итогам рассмотрения вопроса, указанного в абзаце втором подпункта &quot;а&quot; пункта 11 настоящего Положения, Комиссия принимает одно из следующих решений:">
        <w:r w:rsidRPr="005C5330">
          <w:rPr>
            <w:color w:val="000000" w:themeColor="text1"/>
          </w:rPr>
          <w:t>пунктами 17</w:t>
        </w:r>
      </w:hyperlink>
      <w:r w:rsidRPr="005C5330">
        <w:rPr>
          <w:color w:val="000000" w:themeColor="text1"/>
        </w:rPr>
        <w:t xml:space="preserve"> - </w:t>
      </w:r>
      <w:hyperlink w:anchor="P135" w:tooltip="19. По итогам рассмотрения вопроса, указанного в подпункте &quot;б&quot; пункта 11 настоящего Положения, Комиссия принимает одно из следующих решений:">
        <w:r w:rsidRPr="005C5330">
          <w:rPr>
            <w:color w:val="000000" w:themeColor="text1"/>
          </w:rPr>
          <w:t>19</w:t>
        </w:r>
      </w:hyperlink>
      <w:r w:rsidRPr="005C5330">
        <w:rPr>
          <w:color w:val="000000" w:themeColor="text1"/>
        </w:rPr>
        <w:t xml:space="preserve"> Положения, решение. Основания для принятия такого решения должны быть отражены в протоколе заседания Комиссии.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21. По итогам рассмотрения вопроса, предусмотренного </w:t>
      </w:r>
      <w:hyperlink w:anchor="P85" w:tooltip="в) представление Председателя Правления ПФР или любого члена Комиссии, касающееся обеспечения соблюдения работником ПФР требований к служебному поведению и (или) требований об урегулировании конфликта интересов либо осуществления в ПФР мер по предупреждению ко">
        <w:r w:rsidRPr="005C5330">
          <w:rPr>
            <w:color w:val="000000" w:themeColor="text1"/>
          </w:rPr>
          <w:t>подпунктом "в" пункта 11</w:t>
        </w:r>
      </w:hyperlink>
      <w:r w:rsidRPr="005C5330">
        <w:rPr>
          <w:color w:val="000000" w:themeColor="text1"/>
        </w:rPr>
        <w:t xml:space="preserve"> настоящего Положения, Комиссия принимает решение по существу вопроса.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22. По итогам рассмотрения вопроса, предусмотренного </w:t>
      </w:r>
      <w:hyperlink w:anchor="P86" w:tooltip="г) материалы по результатам осуществления контроля за расходами в соответствии с пунктом 8 Указа Президента Российской Федерации от 2 апреля 2013 г. N 310 &quot;О мерах по реализации отдельных положений Федерального закона &quot;О контроле за соответствием расходов лиц,">
        <w:r w:rsidRPr="005C5330">
          <w:rPr>
            <w:color w:val="000000" w:themeColor="text1"/>
          </w:rPr>
          <w:t>подпунктом "г" пункта 11</w:t>
        </w:r>
      </w:hyperlink>
      <w:r w:rsidRPr="005C5330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а) признать, что сведения о расходах, представленные работником ПФР, являются достоверными и полными;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б) признать, что сведения о расходах, представленные работником ПФР, являются недостоверными и (или) неполными. В данном случае Комиссия рекомендует Председателю Правления ПФР применить к работнику ПФР конкретную меру ответственности, и (или) направить материалы, полученные в результате осуществления контроля за расходами работника ПФР, в органы прокуратуры и (или) иные государственные органы в соответствии с их компетенцией.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22.1. По итогам рассмотрения вопроса, указанного в </w:t>
      </w:r>
      <w:hyperlink w:anchor="P87" w:tooltip="д) поступившее в Департамент кадровой политики заявление работника ПФР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">
        <w:r w:rsidRPr="005C5330">
          <w:rPr>
            <w:color w:val="000000" w:themeColor="text1"/>
          </w:rPr>
          <w:t>подпункте "д" пункта 11</w:t>
        </w:r>
      </w:hyperlink>
      <w:r w:rsidRPr="005C5330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а) признать, что обстоятельства, препятствующие выполнению требований Федерального </w:t>
      </w:r>
      <w:hyperlink r:id="rId46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5C5330">
          <w:rPr>
            <w:color w:val="000000" w:themeColor="text1"/>
          </w:rPr>
          <w:t>закона</w:t>
        </w:r>
      </w:hyperlink>
      <w:r w:rsidRPr="005C5330">
        <w:rPr>
          <w:color w:val="000000" w:themeColor="text1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б) признать, что обстоятельства, препятствующие выполнению требований Федерального </w:t>
      </w:r>
      <w:hyperlink r:id="rId47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5C5330">
          <w:rPr>
            <w:color w:val="000000" w:themeColor="text1"/>
          </w:rPr>
          <w:t>закона</w:t>
        </w:r>
      </w:hyperlink>
      <w:r w:rsidRPr="005C5330">
        <w:rPr>
          <w:color w:val="000000" w:themeColor="text1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Председателю Правления ПФР применить к работнику ПФР конкретную меру ответственности.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При наличии оснований Комиссия может принять иное решение, чем это предусмотрено настоящим пунктом. Основания и мотивы принятия такого решения должны быть отражены в протоколе заседания Комиссии.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(п. 22.1 введен </w:t>
      </w:r>
      <w:hyperlink r:id="rId48" w:tooltip="Постановление Правления ПФ РФ от 05.06.2015 N 199п &quot;О внесении изменений в некоторые нормативные правовые акты Пенсионного фонда Российской Федерации&quot; (Зарегистрировано в Минюсте России 17.06.2015 N 37689) {КонсультантПлюс}">
        <w:r w:rsidRPr="005C5330">
          <w:rPr>
            <w:color w:val="000000" w:themeColor="text1"/>
          </w:rPr>
          <w:t>Постановлением</w:t>
        </w:r>
      </w:hyperlink>
      <w:r w:rsidRPr="005C5330">
        <w:rPr>
          <w:color w:val="000000" w:themeColor="text1"/>
        </w:rPr>
        <w:t xml:space="preserve"> Правления ПФ РФ от 05.06.2015 N 199п)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bookmarkStart w:id="18" w:name="P150"/>
      <w:bookmarkEnd w:id="18"/>
      <w:r w:rsidRPr="005C5330">
        <w:rPr>
          <w:color w:val="000000" w:themeColor="text1"/>
        </w:rPr>
        <w:t xml:space="preserve">22.2. По итогам рассмотрения вопроса, указанного в </w:t>
      </w:r>
      <w:hyperlink w:anchor="P89" w:tooltip="е) поступившее в Департамент обеспечения безопасности от работника ПФР в письменном вид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5C5330">
          <w:rPr>
            <w:color w:val="000000" w:themeColor="text1"/>
          </w:rPr>
          <w:t>подпункте "е" пункта 11</w:t>
        </w:r>
      </w:hyperlink>
      <w:r w:rsidRPr="005C5330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а) признать, что при исполнении работником ПФР должностных обязанностей конфликт интересов отсутствует;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б) признать, что при исполнении работником ПФР должностных обязанностей личная заинтересованность приводит или может привести к конфликту интересов. В этом случае Комиссия рекомендует работнику ПФР и (или) Председателю Правления ПФР принять меры по урегулированию конфликта интересов или по недопущению его возникновения;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в) признать, что работник ПФР не соблюдал требования об урегулировании конфликта интересов. В этом случае Комиссия рекомендует Председателю Правления ПФР применить к работнику ПФР конкретную меру ответственности в соответствии с законодательством Российской Федерации.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(п. 22.2 введен </w:t>
      </w:r>
      <w:hyperlink r:id="rId49" w:tooltip="Постановление Правления ПФ РФ от 11.05.2016 N 420п (ред. от 04.12.2017)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4.07.2016 N 42740)">
        <w:r w:rsidRPr="005C5330">
          <w:rPr>
            <w:color w:val="000000" w:themeColor="text1"/>
          </w:rPr>
          <w:t>Постановлением</w:t>
        </w:r>
      </w:hyperlink>
      <w:r w:rsidRPr="005C5330">
        <w:rPr>
          <w:color w:val="000000" w:themeColor="text1"/>
        </w:rPr>
        <w:t xml:space="preserve"> Правления ПФ РФ от 11.05.2016 N 420п)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lastRenderedPageBreak/>
        <w:t>23. Для исполнения решений Комиссии Департаментом кадровой политики могут быть подготовлены проекты актов ПФР, решений или поручений Председателя Правления ПФР.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(в ред. </w:t>
      </w:r>
      <w:hyperlink r:id="rId50" w:tooltip="Постановление Правления ПФ РФ от 06.12.2018 N 508п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5.02.2019 N 53691) {КонсультантПлюс}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06.12.2018 N 508п)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24. Заседание Комиссии считается правомочным, если на нем присутствует не менее двух третей от общего числа членов Комиссии, и в нем принимает участие хотя бы один член Комиссии, не являющийся работником ПФР.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(в ред. </w:t>
      </w:r>
      <w:hyperlink r:id="rId51" w:tooltip="Постановление Правления ПФ РФ от 09.12.2013 N 399п (ред. от 06.06.2018) &quot;О внесении изменений в некоторые нормативные правовые акты Пенсионного фонда Российской Федерации&quot; (Зарегистрировано в Минюсте России 14.01.2014 N 31016) {КонсультантПлюс}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09.12.2013 N 399п)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Решения Комиссии по вопросам, указанным в </w:t>
      </w:r>
      <w:hyperlink w:anchor="P79" w:tooltip="11. Основаниями для проведения заседания Комиссии являются:">
        <w:r w:rsidRPr="005C5330">
          <w:rPr>
            <w:color w:val="000000" w:themeColor="text1"/>
          </w:rPr>
          <w:t>пункте 11</w:t>
        </w:r>
      </w:hyperlink>
      <w:r w:rsidRPr="005C5330">
        <w:rPr>
          <w:color w:val="000000" w:themeColor="text1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25. Решения Комиссии оформляются протоколами, которые подписывают председатель и члены Комиссии, принимавшие участие в ее заседании. Решения Комиссии носят рекомендательный характер.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26. В протоколе заседания Комиссии указываются: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а) дата заседания Комиссии, фамилии, имена, отчества (полностью) членов Комиссии и других лиц, присутствующих на заседании;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б) формулировка каждого из рассматриваемых на заседании Комиссии вопросов с указанием фамилии, имени, отчества, должности работника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в) предъявляемые к работнику ПФР претензии и материалы, на которых они основываются;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г) содержание пояснений работника ПФР и других лиц по существу предъявляемых претензий;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д) фамилии, имена, отчества выступивших на заседании лиц и краткое изложение их выступлений;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е) источник информации, содержащей основания для проведения заседания Комиссии, дата поступления информации в ПФР;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ж) другие сведения;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з) результаты голосования;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и) решение и обоснование его принятия.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27.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работник ПФР.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28. Копии протокола заседания Комиссии в 7-дневный срок со дня заседания направляются Председателю Правления ПФР, полностью или в виде выписок из него - работнику ПФР, а также по решению Комиссии - иным заинтересованным лицам.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(в ред. </w:t>
      </w:r>
      <w:hyperlink r:id="rId52" w:tooltip="Постановление Правления ПФ РФ от 11.05.2016 N 420п (ред. от 04.12.2017)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4.07.2016 N 42740)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11.05.2016 N 420п)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29. Председатель Правления ПФР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ПФР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Правления ПФР в месячный срок со дня поступления к нему протокола заседания Комиссии информирует Комиссию в письменной форме. Решение Председателя Правления ПФР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30. В случае установления Комиссией признаков дисциплинарного проступка в действиях (бездействии) работника ПФР информация об этом представляется Председателю Правления ПФР для решения вопроса о применении к работнику ПФР мер ответственности, предусмотренных </w:t>
      </w:r>
      <w:r w:rsidRPr="005C5330">
        <w:rPr>
          <w:color w:val="000000" w:themeColor="text1"/>
        </w:rPr>
        <w:lastRenderedPageBreak/>
        <w:t>законодательством Российской Федерации.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31. В случае установления Комиссией факта совершения работником ПФР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32. Копия протокола заседания Комиссии или выписка из него приобщается к личному делу работника ПФР,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70F46" w:rsidRPr="005C5330" w:rsidRDefault="002C1643">
      <w:pPr>
        <w:pStyle w:val="ConsPlusNormal0"/>
        <w:spacing w:before="200"/>
        <w:ind w:firstLine="540"/>
        <w:jc w:val="both"/>
        <w:rPr>
          <w:color w:val="000000" w:themeColor="text1"/>
        </w:rPr>
      </w:pPr>
      <w:r w:rsidRPr="005C5330">
        <w:rPr>
          <w:color w:val="000000" w:themeColor="text1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Департаментом обеспечения безопасности.</w:t>
      </w:r>
    </w:p>
    <w:p w:rsidR="00970F46" w:rsidRPr="005C5330" w:rsidRDefault="002C1643">
      <w:pPr>
        <w:pStyle w:val="ConsPlusNormal0"/>
        <w:jc w:val="both"/>
        <w:rPr>
          <w:color w:val="000000" w:themeColor="text1"/>
        </w:rPr>
      </w:pPr>
      <w:r w:rsidRPr="005C5330">
        <w:rPr>
          <w:color w:val="000000" w:themeColor="text1"/>
        </w:rPr>
        <w:t xml:space="preserve">(в ред. </w:t>
      </w:r>
      <w:hyperlink r:id="rId53" w:tooltip="Постановление Правления ПФ РФ от 11.05.2016 N 420п (ред. от 04.12.2017) &quot;О внесении изменений в некоторые нормативные правовые акты Пенсионного фонда Российской Федерации в сфере противодействия коррупции&quot; (Зарегистрировано в Минюсте России 04.07.2016 N 42740)">
        <w:r w:rsidRPr="005C5330">
          <w:rPr>
            <w:color w:val="000000" w:themeColor="text1"/>
          </w:rPr>
          <w:t>Постановления</w:t>
        </w:r>
      </w:hyperlink>
      <w:r w:rsidRPr="005C5330">
        <w:rPr>
          <w:color w:val="000000" w:themeColor="text1"/>
        </w:rPr>
        <w:t xml:space="preserve"> Правления ПФ РФ от 11.05.2016 N 420п)</w:t>
      </w: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970F46">
      <w:pPr>
        <w:pStyle w:val="ConsPlusNormal0"/>
        <w:ind w:firstLine="540"/>
        <w:jc w:val="both"/>
        <w:rPr>
          <w:color w:val="000000" w:themeColor="text1"/>
        </w:rPr>
      </w:pPr>
    </w:p>
    <w:p w:rsidR="00970F46" w:rsidRPr="005C5330" w:rsidRDefault="00970F46">
      <w:pPr>
        <w:pStyle w:val="ConsPlusNormal0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970F46" w:rsidRPr="005C5330" w:rsidSect="00D54CF6">
      <w:headerReference w:type="default" r:id="rId54"/>
      <w:footerReference w:type="default" r:id="rId55"/>
      <w:headerReference w:type="first" r:id="rId56"/>
      <w:footerReference w:type="first" r:id="rId5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67" w:rsidRDefault="00222467">
      <w:r>
        <w:separator/>
      </w:r>
    </w:p>
  </w:endnote>
  <w:endnote w:type="continuationSeparator" w:id="1">
    <w:p w:rsidR="00222467" w:rsidRDefault="0022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46" w:rsidRDefault="00970F46">
    <w:pPr>
      <w:pStyle w:val="ConsPlus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46" w:rsidRPr="000F62C1" w:rsidRDefault="00970F46" w:rsidP="000F62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67" w:rsidRDefault="00222467">
      <w:r>
        <w:separator/>
      </w:r>
    </w:p>
  </w:footnote>
  <w:footnote w:type="continuationSeparator" w:id="1">
    <w:p w:rsidR="00222467" w:rsidRDefault="00222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46" w:rsidRPr="000F62C1" w:rsidRDefault="00970F46" w:rsidP="000F62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46" w:rsidRDefault="00970F4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0F46"/>
    <w:rsid w:val="000F62C1"/>
    <w:rsid w:val="00222467"/>
    <w:rsid w:val="002C1643"/>
    <w:rsid w:val="003F2B7E"/>
    <w:rsid w:val="005C5330"/>
    <w:rsid w:val="00970F46"/>
    <w:rsid w:val="00C80028"/>
    <w:rsid w:val="00D5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CF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54CF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54CF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54CF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54CF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54CF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54CF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54CF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54CF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54CF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54CF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54CF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54CF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54CF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54CF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54CF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54CF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54CF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F6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2C1"/>
  </w:style>
  <w:style w:type="paragraph" w:styleId="a7">
    <w:name w:val="footer"/>
    <w:basedOn w:val="a"/>
    <w:link w:val="a8"/>
    <w:uiPriority w:val="99"/>
    <w:unhideWhenUsed/>
    <w:rsid w:val="000F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BD6069CEB4AF3D1CB4418DF72DF9002EAC543A7ACDACD54D77F3CE5BFE188139905661106BEEB4F1C455D7C17E97889BA2B86A2D12611BJDpEG" TargetMode="External"/><Relationship Id="rId18" Type="http://schemas.openxmlformats.org/officeDocument/2006/relationships/hyperlink" Target="consultantplus://offline/ref=A8BD6069CEB4AF3D1CB4418DF72DF90029AC563875CAACD54D77F3CE5BFE188139905661106BEEB3F7C455D7C17E97889BA2B86A2D12611BJDpEG" TargetMode="External"/><Relationship Id="rId26" Type="http://schemas.openxmlformats.org/officeDocument/2006/relationships/hyperlink" Target="consultantplus://offline/ref=A8BD6069CEB4AF3D1CB4418DF72DF9002EAC543A7ACCACD54D77F3CE5BFE188139905661106BEFB4FAC455D7C17E97889BA2B86A2D12611BJDpEG" TargetMode="External"/><Relationship Id="rId39" Type="http://schemas.openxmlformats.org/officeDocument/2006/relationships/hyperlink" Target="consultantplus://offline/ref=A8BD6069CEB4AF3D1CB4418DF72DF90028A5573F7BCEACD54D77F3CE5BFE188139905661106BEEB3FAC455D7C17E97889BA2B86A2D12611BJDpEG" TargetMode="External"/><Relationship Id="rId21" Type="http://schemas.openxmlformats.org/officeDocument/2006/relationships/hyperlink" Target="consultantplus://offline/ref=A8BD6069CEB4AF3D1CB4418DF72DF90028A5573F7BCEACD54D77F3CE5BFE188139905661106BEEB4F3C455D7C17E97889BA2B86A2D12611BJDpEG" TargetMode="External"/><Relationship Id="rId34" Type="http://schemas.openxmlformats.org/officeDocument/2006/relationships/hyperlink" Target="consultantplus://offline/ref=A8BD6069CEB4AF3D1CB4418DF72DF9002EAE573E74CFACD54D77F3CE5BFE1881399056631160BAE1B79A0C8787359A8D87BEB86CJ3p0G" TargetMode="External"/><Relationship Id="rId42" Type="http://schemas.openxmlformats.org/officeDocument/2006/relationships/hyperlink" Target="consultantplus://offline/ref=A8BD6069CEB4AF3D1CB4418DF72DF90029AD553A7BCCACD54D77F3CE5BFE188139905661106BEEB4F0C455D7C17E97889BA2B86A2D12611BJDpEG" TargetMode="External"/><Relationship Id="rId47" Type="http://schemas.openxmlformats.org/officeDocument/2006/relationships/hyperlink" Target="consultantplus://offline/ref=A8BD6069CEB4AF3D1CB4418DF72DF90029A5543D7ECEACD54D77F3CE5BFE18812B900E6D1169F0B0F7D1038687J2p8G" TargetMode="External"/><Relationship Id="rId50" Type="http://schemas.openxmlformats.org/officeDocument/2006/relationships/hyperlink" Target="consultantplus://offline/ref=A8BD6069CEB4AF3D1CB4418DF72DF90029AC563875CAACD54D77F3CE5BFE188139905661106BEEB5F1C455D7C17E97889BA2B86A2D12611BJDpEG" TargetMode="External"/><Relationship Id="rId55" Type="http://schemas.openxmlformats.org/officeDocument/2006/relationships/footer" Target="footer1.xml"/><Relationship Id="rId7" Type="http://schemas.openxmlformats.org/officeDocument/2006/relationships/hyperlink" Target="consultantplus://offline/ref=A8BD6069CEB4AF3D1CB4418DF72DF90029AD553A7BCCACD54D77F3CE5BFE188139905661106BEEB3FBC455D7C17E97889BA2B86A2D12611BJDpEG" TargetMode="External"/><Relationship Id="rId12" Type="http://schemas.openxmlformats.org/officeDocument/2006/relationships/hyperlink" Target="consultantplus://offline/ref=A8BD6069CEB4AF3D1CB4418DF72DF9002EA9533F7CCAACD54D77F3CE5BFE188139905661106BECB2F6C455D7C17E97889BA2B86A2D12611BJDpEG" TargetMode="External"/><Relationship Id="rId17" Type="http://schemas.openxmlformats.org/officeDocument/2006/relationships/hyperlink" Target="consultantplus://offline/ref=A8BD6069CEB4AF3D1CB4418DF72DF90028A5573F7BCEACD54D77F3CE5BFE188139905661106BEEB3FBC455D7C17E97889BA2B86A2D12611BJDpEG" TargetMode="External"/><Relationship Id="rId25" Type="http://schemas.openxmlformats.org/officeDocument/2006/relationships/hyperlink" Target="consultantplus://offline/ref=A8BD6069CEB4AF3D1CB4418DF72DF90029AC563875CAACD54D77F3CE5BFE188139905661106BEEB3FBC455D7C17E97889BA2B86A2D12611BJDpEG" TargetMode="External"/><Relationship Id="rId33" Type="http://schemas.openxmlformats.org/officeDocument/2006/relationships/hyperlink" Target="consultantplus://offline/ref=A8BD6069CEB4AF3D1CB4418DF72DF90028A5573F7BCEACD54D77F3CE5BFE188139905661106BEEB4F7C455D7C17E97889BA2B86A2D12611BJDpEG" TargetMode="External"/><Relationship Id="rId38" Type="http://schemas.openxmlformats.org/officeDocument/2006/relationships/hyperlink" Target="consultantplus://offline/ref=A8BD6069CEB4AF3D1CB4418DF72DF90028A5573F7BCEACD54D77F3CE5BFE188139905661106BEEB4FBC455D7C17E97889BA2B86A2D12611BJDpEG" TargetMode="External"/><Relationship Id="rId46" Type="http://schemas.openxmlformats.org/officeDocument/2006/relationships/hyperlink" Target="consultantplus://offline/ref=A8BD6069CEB4AF3D1CB4418DF72DF90029A5543D7ECEACD54D77F3CE5BFE18812B900E6D1169F0B0F7D1038687J2p8G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BD6069CEB4AF3D1CB4418DF72DF9002BA5503E7EC4ACD54D77F3CE5BFE188139905661106BEEB1F2C455D7C17E97889BA2B86A2D12611BJDpEG" TargetMode="External"/><Relationship Id="rId20" Type="http://schemas.openxmlformats.org/officeDocument/2006/relationships/hyperlink" Target="consultantplus://offline/ref=A8BD6069CEB4AF3D1CB4418DF72DF9002EAE583C74CDACD54D77F3CE5BFE18812B900E6D1169F0B0F7D1038687J2p8G" TargetMode="External"/><Relationship Id="rId29" Type="http://schemas.openxmlformats.org/officeDocument/2006/relationships/hyperlink" Target="consultantplus://offline/ref=A8BD6069CEB4AF3D1CB4418DF72DF90029A5543D7ECEACD54D77F3CE5BFE18812B900E6D1169F0B0F7D1038687J2p8G" TargetMode="External"/><Relationship Id="rId41" Type="http://schemas.openxmlformats.org/officeDocument/2006/relationships/hyperlink" Target="consultantplus://offline/ref=A8BD6069CEB4AF3D1CB4418DF72DF9002EAC543A7ACDACD54D77F3CE5BFE1881399056661B3FBFF4A6C200849B2B9E979BBCBAJ6pDG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BD6069CEB4AF3D1CB4418DF72DF90029AD553A78CAACD54D77F3CE5BFE188139905661106BEEB2F3C455D7C17E97889BA2B86A2D12611BJDpEG" TargetMode="External"/><Relationship Id="rId11" Type="http://schemas.openxmlformats.org/officeDocument/2006/relationships/hyperlink" Target="consultantplus://offline/ref=A8BD6069CEB4AF3D1CB4418DF72DF9002EAE583C74CDACD54D77F3CE5BFE1881399056631060BAE1B79A0C8787359A8D87BEB86CJ3p0G" TargetMode="External"/><Relationship Id="rId24" Type="http://schemas.openxmlformats.org/officeDocument/2006/relationships/hyperlink" Target="consultantplus://offline/ref=A8BD6069CEB4AF3D1CB4418DF72DF90029AD553A78CAACD54D77F3CE5BFE188139905661106BEEB2F7C455D7C17E97889BA2B86A2D12611BJDpEG" TargetMode="External"/><Relationship Id="rId32" Type="http://schemas.openxmlformats.org/officeDocument/2006/relationships/hyperlink" Target="consultantplus://offline/ref=A8BD6069CEB4AF3D1CB4418DF72DF90028A5573F7BCEACD54D77F3CE5BFE188139905661106BEEB4F1C455D7C17E97889BA2B86A2D12611BJDpEG" TargetMode="External"/><Relationship Id="rId37" Type="http://schemas.openxmlformats.org/officeDocument/2006/relationships/hyperlink" Target="consultantplus://offline/ref=A8BD6069CEB4AF3D1CB4418DF72DF90029A5543D7ECEACD54D77F3CE5BFE18812B900E6D1169F0B0F7D1038687J2p8G" TargetMode="External"/><Relationship Id="rId40" Type="http://schemas.openxmlformats.org/officeDocument/2006/relationships/hyperlink" Target="consultantplus://offline/ref=A8BD6069CEB4AF3D1CB4418DF72DF90029AD553A7BCCACD54D77F3CE5BFE188139905661106BEEB4F2C455D7C17E97889BA2B86A2D12611BJDpEG" TargetMode="External"/><Relationship Id="rId45" Type="http://schemas.openxmlformats.org/officeDocument/2006/relationships/hyperlink" Target="consultantplus://offline/ref=A8BD6069CEB4AF3D1CB4418DF72DF90029AD553A7BCCACD54D77F3CE5BFE188139905661106BEEB4F6C455D7C17E97889BA2B86A2D12611BJDpEG" TargetMode="External"/><Relationship Id="rId53" Type="http://schemas.openxmlformats.org/officeDocument/2006/relationships/hyperlink" Target="consultantplus://offline/ref=A8BD6069CEB4AF3D1CB4418DF72DF90028A5573F7BCEACD54D77F3CE5BFE188139905661106BEEB3FAC455D7C17E97889BA2B86A2D12611BJDpEG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8BD6069CEB4AF3D1CB4418DF72DF90029AD553A7BCCACD54D77F3CE5BFE188139905661106BEEB3FBC455D7C17E97889BA2B86A2D12611BJDpEG" TargetMode="External"/><Relationship Id="rId23" Type="http://schemas.openxmlformats.org/officeDocument/2006/relationships/hyperlink" Target="consultantplus://offline/ref=A8BD6069CEB4AF3D1CB4418DF72DF90029AC563875CAACD54D77F3CE5BFE188139905661106BEEB3F4C455D7C17E97889BA2B86A2D12611BJDpEG" TargetMode="External"/><Relationship Id="rId28" Type="http://schemas.openxmlformats.org/officeDocument/2006/relationships/hyperlink" Target="consultantplus://offline/ref=A8BD6069CEB4AF3D1CB4418DF72DF9002EAF543F7FCDACD54D77F3CE5BFE188139905661106BEEB3F7C455D7C17E97889BA2B86A2D12611BJDpEG" TargetMode="External"/><Relationship Id="rId36" Type="http://schemas.openxmlformats.org/officeDocument/2006/relationships/hyperlink" Target="consultantplus://offline/ref=A8BD6069CEB4AF3D1CB4418DF72DF90029AC563875CAACD54D77F3CE5BFE188139905661106BEEB4F4C455D7C17E97889BA2B86A2D12611BJDpEG" TargetMode="External"/><Relationship Id="rId49" Type="http://schemas.openxmlformats.org/officeDocument/2006/relationships/hyperlink" Target="consultantplus://offline/ref=A8BD6069CEB4AF3D1CB4418DF72DF90028A5573F7BCEACD54D77F3CE5BFE188139905661106BEEB5FAC455D7C17E97889BA2B86A2D12611BJDpEG" TargetMode="External"/><Relationship Id="rId57" Type="http://schemas.openxmlformats.org/officeDocument/2006/relationships/footer" Target="footer2.xml"/><Relationship Id="rId10" Type="http://schemas.openxmlformats.org/officeDocument/2006/relationships/hyperlink" Target="consultantplus://offline/ref=A8BD6069CEB4AF3D1CB4418DF72DF90029AC563875CAACD54D77F3CE5BFE188139905661106BEEB3F7C455D7C17E97889BA2B86A2D12611BJDpEG" TargetMode="External"/><Relationship Id="rId19" Type="http://schemas.openxmlformats.org/officeDocument/2006/relationships/hyperlink" Target="consultantplus://offline/ref=A8BD6069CEB4AF3D1CB4418DF72DF90028A55638769AFBD71C22FDCB53AE42912FD95A620E6BEAAEF1CF03J8p5G" TargetMode="External"/><Relationship Id="rId31" Type="http://schemas.openxmlformats.org/officeDocument/2006/relationships/hyperlink" Target="consultantplus://offline/ref=A8BD6069CEB4AF3D1CB4418DF72DF90029AC563875CAACD54D77F3CE5BFE188139905661106BEEB4F1C455D7C17E97889BA2B86A2D12611BJDpEG" TargetMode="External"/><Relationship Id="rId44" Type="http://schemas.openxmlformats.org/officeDocument/2006/relationships/hyperlink" Target="consultantplus://offline/ref=A8BD6069CEB4AF3D1CB4418DF72DF90028A5573F7BCEACD54D77F3CE5BFE188139905661106BEEB5F6C455D7C17E97889BA2B86A2D12611BJDpEG" TargetMode="External"/><Relationship Id="rId52" Type="http://schemas.openxmlformats.org/officeDocument/2006/relationships/hyperlink" Target="consultantplus://offline/ref=A8BD6069CEB4AF3D1CB4418DF72DF90028A5573F7BCEACD54D77F3CE5BFE188139905661106BEEB6F7C455D7C17E97889BA2B86A2D12611BJDpEG" TargetMode="External"/><Relationship Id="rId6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BD6069CEB4AF3D1CB4418DF72DF90028A5573F7BCEACD54D77F3CE5BFE188139905661106BEEB3FBC455D7C17E97889BA2B86A2D12611BJDpEG" TargetMode="External"/><Relationship Id="rId14" Type="http://schemas.openxmlformats.org/officeDocument/2006/relationships/hyperlink" Target="consultantplus://offline/ref=A8BD6069CEB4AF3D1CB4418DF72DF90029AD553A78CAACD54D77F3CE5BFE188139905661106BEEB2F3C455D7C17E97889BA2B86A2D12611BJDpEG" TargetMode="External"/><Relationship Id="rId22" Type="http://schemas.openxmlformats.org/officeDocument/2006/relationships/hyperlink" Target="consultantplus://offline/ref=A8BD6069CEB4AF3D1CB4418DF72DF90029AC563875CAACD54D77F3CE5BFE188139905661106BEEB3F6C455D7C17E97889BA2B86A2D12611BJDpEG" TargetMode="External"/><Relationship Id="rId27" Type="http://schemas.openxmlformats.org/officeDocument/2006/relationships/hyperlink" Target="consultantplus://offline/ref=A8BD6069CEB4AF3D1CB4418DF72DF90029AC563875CAACD54D77F3CE5BFE188139905661106BEEB4F2C455D7C17E97889BA2B86A2D12611BJDpEG" TargetMode="External"/><Relationship Id="rId30" Type="http://schemas.openxmlformats.org/officeDocument/2006/relationships/hyperlink" Target="consultantplus://offline/ref=A8BD6069CEB4AF3D1CB4418DF72DF9002BA5503E7EC4ACD54D77F3CE5BFE188139905661106BEEB1F1C455D7C17E97889BA2B86A2D12611BJDpEG" TargetMode="External"/><Relationship Id="rId35" Type="http://schemas.openxmlformats.org/officeDocument/2006/relationships/hyperlink" Target="consultantplus://offline/ref=A8BD6069CEB4AF3D1CB4418DF72DF90029AC563875CAACD54D77F3CE5BFE188139905661106BEEB4F0C455D7C17E97889BA2B86A2D12611BJDpEG" TargetMode="External"/><Relationship Id="rId43" Type="http://schemas.openxmlformats.org/officeDocument/2006/relationships/hyperlink" Target="consultantplus://offline/ref=A8BD6069CEB4AF3D1CB4418DF72DF90028A5573F7BCEACD54D77F3CE5BFE188139905661106BEEB5F0C455D7C17E97889BA2B86A2D12611BJDpEG" TargetMode="External"/><Relationship Id="rId48" Type="http://schemas.openxmlformats.org/officeDocument/2006/relationships/hyperlink" Target="consultantplus://offline/ref=A8BD6069CEB4AF3D1CB4418DF72DF9002BA5503E7EC4ACD54D77F3CE5BFE188139905661106BEEB1F5C455D7C17E97889BA2B86A2D12611BJDpEG" TargetMode="External"/><Relationship Id="rId56" Type="http://schemas.openxmlformats.org/officeDocument/2006/relationships/header" Target="header2.xml"/><Relationship Id="rId8" Type="http://schemas.openxmlformats.org/officeDocument/2006/relationships/hyperlink" Target="consultantplus://offline/ref=A8BD6069CEB4AF3D1CB4418DF72DF9002BA5503E7EC4ACD54D77F3CE5BFE188139905661106BEEB1F2C455D7C17E97889BA2B86A2D12611BJDpEG" TargetMode="External"/><Relationship Id="rId51" Type="http://schemas.openxmlformats.org/officeDocument/2006/relationships/hyperlink" Target="consultantplus://offline/ref=A8BD6069CEB4AF3D1CB4418DF72DF90029AD553A78CAACD54D77F3CE5BFE188139905661106BEEB2F4C455D7C17E97889BA2B86A2D12611BJDpE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8269</Words>
  <Characters>47136</Characters>
  <Application>Microsoft Office Word</Application>
  <DocSecurity>0</DocSecurity>
  <Lines>392</Lines>
  <Paragraphs>110</Paragraphs>
  <ScaleCrop>false</ScaleCrop>
  <Company>КонсультантПлюс Версия 4022.00.55</Company>
  <LinksUpToDate>false</LinksUpToDate>
  <CharactersWithSpaces>55295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ПФ РФ от 11.06.2013 N 136п
(ред. от 06.12.2018)
"О Комиссии Пенсионного фонда Российской Федерации по соблюдению требований к служебному поведению и урегулированию конфликта интересов"
(вместе с "Положением о Комиссии Пенсионного фонда Российской Федерации по соблюдению требований к служебному поведению и урегулированию конфликта интересов")
(Зарегистрировано в Минюсте России 15.07.2013 N 29067)</dc:title>
  <dc:creator>Лохманова Елена Борисовна</dc:creator>
  <cp:lastModifiedBy>059-2203</cp:lastModifiedBy>
  <cp:revision>2</cp:revision>
  <dcterms:created xsi:type="dcterms:W3CDTF">2023-06-06T04:34:00Z</dcterms:created>
  <dcterms:modified xsi:type="dcterms:W3CDTF">2023-06-06T04:34:00Z</dcterms:modified>
</cp:coreProperties>
</file>