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4B" w:rsidRDefault="00181B4B" w:rsidP="007832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</w:t>
      </w:r>
      <w:r w:rsidRPr="0018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81B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81B4B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Государственного учреждения – регионального отделения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</w:t>
      </w:r>
      <w:r w:rsidRPr="00181B4B">
        <w:rPr>
          <w:rFonts w:ascii="Times New Roman" w:hAnsi="Times New Roman" w:cs="Times New Roman"/>
          <w:sz w:val="28"/>
          <w:szCs w:val="28"/>
        </w:rPr>
        <w:t xml:space="preserve"> (далее – региональное отделение) по соблюдению требований к служебному поведению работников и урегулированию конфликта интересов (далее – Комиссия).</w:t>
      </w:r>
    </w:p>
    <w:p w:rsidR="00181B4B" w:rsidRDefault="008A06DA" w:rsidP="007832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заявление работника о невозможности </w:t>
      </w:r>
      <w:r w:rsidR="009745E7">
        <w:rPr>
          <w:rFonts w:ascii="Times New Roman" w:hAnsi="Times New Roman" w:cs="Times New Roman"/>
          <w:sz w:val="28"/>
          <w:szCs w:val="28"/>
        </w:rPr>
        <w:t xml:space="preserve">представления сведений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своего супруга.</w:t>
      </w:r>
    </w:p>
    <w:p w:rsidR="008A06DA" w:rsidRDefault="008A06DA" w:rsidP="007832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 </w:t>
      </w:r>
      <w:r w:rsidR="009745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9745E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9745E7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Комиссией прин</w:t>
      </w:r>
      <w:r w:rsidR="00DE15AD">
        <w:rPr>
          <w:rFonts w:ascii="Times New Roman" w:hAnsi="Times New Roman" w:cs="Times New Roman"/>
          <w:sz w:val="28"/>
          <w:szCs w:val="28"/>
        </w:rPr>
        <w:t xml:space="preserve">ято решение о признании причины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работником сведений о доходах, об имуществе и обязательствах имущественного характера супруга объективной и уважительной. </w:t>
      </w:r>
    </w:p>
    <w:p w:rsidR="00181B4B" w:rsidRPr="00181B4B" w:rsidRDefault="00181B4B" w:rsidP="008A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E0" w:rsidRPr="00181B4B" w:rsidRDefault="009D20E0" w:rsidP="008A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DA" w:rsidRPr="00181B4B" w:rsidRDefault="008A06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6DA" w:rsidRPr="0018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4"/>
    <w:rsid w:val="00181B4B"/>
    <w:rsid w:val="001D5734"/>
    <w:rsid w:val="005F69C3"/>
    <w:rsid w:val="007832A4"/>
    <w:rsid w:val="008A06DA"/>
    <w:rsid w:val="009745E7"/>
    <w:rsid w:val="009D20E0"/>
    <w:rsid w:val="00B2652D"/>
    <w:rsid w:val="00D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FAF7-BB9E-422D-953D-7BC1958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Михайловна</dc:creator>
  <cp:keywords/>
  <dc:description/>
  <cp:lastModifiedBy>Микитюк Юрий Васильевич adm</cp:lastModifiedBy>
  <cp:revision>2</cp:revision>
  <dcterms:created xsi:type="dcterms:W3CDTF">2023-06-23T07:41:00Z</dcterms:created>
  <dcterms:modified xsi:type="dcterms:W3CDTF">2023-06-23T07:41:00Z</dcterms:modified>
</cp:coreProperties>
</file>